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9894A" w14:textId="77777777" w:rsidR="005D7EAB" w:rsidRDefault="005D7EAB" w:rsidP="00FD5064">
      <w:pPr>
        <w:shd w:val="clear" w:color="auto" w:fill="FFFFFF"/>
        <w:spacing w:after="0" w:line="240" w:lineRule="auto"/>
        <w:rPr>
          <w:rFonts w:ascii="Times New Roman" w:eastAsia="Times New Roman" w:hAnsi="Times New Roman"/>
          <w:bCs/>
          <w:color w:val="000000"/>
          <w:sz w:val="28"/>
          <w:szCs w:val="28"/>
          <w:lang w:eastAsia="ru-RU"/>
        </w:rPr>
      </w:pPr>
    </w:p>
    <w:p w14:paraId="46E7E91A" w14:textId="198688C4" w:rsidR="001A618C" w:rsidRDefault="000C08CF" w:rsidP="00FD5064">
      <w:pPr>
        <w:shd w:val="clear" w:color="auto" w:fill="FFFFFF"/>
        <w:spacing w:after="0" w:line="240" w:lineRule="auto"/>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p>
    <w:p w14:paraId="49E66735" w14:textId="77777777" w:rsidR="00FD5064" w:rsidRPr="00FD5064" w:rsidRDefault="00FD5064" w:rsidP="00FD5064">
      <w:pPr>
        <w:shd w:val="clear" w:color="auto" w:fill="FFFFFF"/>
        <w:spacing w:after="0" w:line="240" w:lineRule="auto"/>
        <w:rPr>
          <w:rFonts w:ascii="Times New Roman" w:eastAsia="Times New Roman" w:hAnsi="Times New Roman"/>
          <w:bCs/>
          <w:color w:val="000000"/>
          <w:sz w:val="28"/>
          <w:szCs w:val="28"/>
          <w:lang w:eastAsia="ru-RU"/>
        </w:rPr>
      </w:pPr>
      <w:r w:rsidRPr="00FD5064">
        <w:rPr>
          <w:rFonts w:ascii="Times New Roman" w:eastAsia="Times New Roman" w:hAnsi="Times New Roman"/>
          <w:bCs/>
          <w:color w:val="000000"/>
          <w:sz w:val="28"/>
          <w:szCs w:val="28"/>
          <w:lang w:eastAsia="ru-RU"/>
        </w:rPr>
        <w:t xml:space="preserve">                                      РОССИЙСКАЯ ФЕДЕРАЦИЯ</w:t>
      </w:r>
    </w:p>
    <w:p w14:paraId="27123126" w14:textId="77777777" w:rsidR="00FD5064" w:rsidRPr="00FD5064" w:rsidRDefault="00FD5064" w:rsidP="00FD5064">
      <w:pPr>
        <w:shd w:val="clear" w:color="auto" w:fill="FFFFFF"/>
        <w:spacing w:after="0" w:line="240" w:lineRule="auto"/>
        <w:jc w:val="center"/>
        <w:rPr>
          <w:rFonts w:ascii="Times New Roman" w:eastAsia="Times New Roman" w:hAnsi="Times New Roman"/>
          <w:bCs/>
          <w:color w:val="000000"/>
          <w:sz w:val="28"/>
          <w:szCs w:val="28"/>
          <w:lang w:eastAsia="ru-RU"/>
        </w:rPr>
      </w:pPr>
      <w:r w:rsidRPr="00FD5064">
        <w:rPr>
          <w:rFonts w:ascii="Times New Roman" w:eastAsia="Times New Roman" w:hAnsi="Times New Roman"/>
          <w:bCs/>
          <w:color w:val="000000"/>
          <w:sz w:val="28"/>
          <w:szCs w:val="28"/>
          <w:lang w:eastAsia="ru-RU"/>
        </w:rPr>
        <w:t>КАРАЧАЕВО-ЧЕРКЕССКАЯ РЕСПУБЛИКА</w:t>
      </w:r>
    </w:p>
    <w:p w14:paraId="7FF450EC" w14:textId="77777777" w:rsidR="00FD5064" w:rsidRPr="00FD5064" w:rsidRDefault="00FD5064" w:rsidP="00FD5064">
      <w:pPr>
        <w:shd w:val="clear" w:color="auto" w:fill="FFFFFF"/>
        <w:spacing w:after="0" w:line="240" w:lineRule="auto"/>
        <w:jc w:val="center"/>
        <w:rPr>
          <w:rFonts w:ascii="Times New Roman" w:eastAsia="Times New Roman" w:hAnsi="Times New Roman"/>
          <w:sz w:val="28"/>
          <w:szCs w:val="28"/>
          <w:lang w:eastAsia="ru-RU"/>
        </w:rPr>
      </w:pPr>
      <w:r w:rsidRPr="00FD5064">
        <w:rPr>
          <w:rFonts w:ascii="Times New Roman" w:eastAsia="Times New Roman" w:hAnsi="Times New Roman"/>
          <w:bCs/>
          <w:color w:val="000000"/>
          <w:sz w:val="28"/>
          <w:szCs w:val="28"/>
          <w:lang w:eastAsia="ru-RU"/>
        </w:rPr>
        <w:t>УСТЬ-ДЖЕГУТИНСКИЙ МУНИЦИПАЛЬНЫЙ РАЙОН</w:t>
      </w:r>
    </w:p>
    <w:p w14:paraId="5AD170EF" w14:textId="48005A4B" w:rsidR="00FD5064" w:rsidRDefault="00FD5064" w:rsidP="00FD5064">
      <w:pPr>
        <w:shd w:val="clear" w:color="auto" w:fill="FFFFFF"/>
        <w:spacing w:after="0" w:line="240" w:lineRule="auto"/>
        <w:jc w:val="center"/>
        <w:rPr>
          <w:rFonts w:ascii="Times New Roman" w:eastAsia="Times New Roman" w:hAnsi="Times New Roman"/>
          <w:bCs/>
          <w:color w:val="000000"/>
          <w:sz w:val="28"/>
          <w:szCs w:val="28"/>
          <w:lang w:eastAsia="ru-RU"/>
        </w:rPr>
      </w:pPr>
      <w:proofErr w:type="gramStart"/>
      <w:r w:rsidRPr="00FD5064">
        <w:rPr>
          <w:rFonts w:ascii="Times New Roman" w:eastAsia="Times New Roman" w:hAnsi="Times New Roman"/>
          <w:bCs/>
          <w:color w:val="000000"/>
          <w:sz w:val="28"/>
          <w:szCs w:val="28"/>
          <w:lang w:eastAsia="ru-RU"/>
        </w:rPr>
        <w:t xml:space="preserve">СОВЕТ  </w:t>
      </w:r>
      <w:r w:rsidR="00980940">
        <w:rPr>
          <w:rFonts w:ascii="Times New Roman" w:eastAsia="Times New Roman" w:hAnsi="Times New Roman"/>
          <w:bCs/>
          <w:color w:val="000000"/>
          <w:sz w:val="28"/>
          <w:szCs w:val="28"/>
          <w:lang w:eastAsia="ru-RU"/>
        </w:rPr>
        <w:t>КОЙДАНСКОГО</w:t>
      </w:r>
      <w:proofErr w:type="gramEnd"/>
      <w:r w:rsidRPr="00FD5064">
        <w:rPr>
          <w:rFonts w:ascii="Times New Roman" w:eastAsia="Times New Roman" w:hAnsi="Times New Roman"/>
          <w:bCs/>
          <w:color w:val="000000"/>
          <w:sz w:val="28"/>
          <w:szCs w:val="28"/>
          <w:lang w:eastAsia="ru-RU"/>
        </w:rPr>
        <w:t xml:space="preserve"> СЕЛЬСКОГО ПОСЕЛЕНИЯ</w:t>
      </w:r>
    </w:p>
    <w:p w14:paraId="7A92AD27" w14:textId="77777777" w:rsidR="00FA7472" w:rsidRPr="00FD5064" w:rsidRDefault="00FA7472" w:rsidP="00FD5064">
      <w:pPr>
        <w:shd w:val="clear" w:color="auto" w:fill="FFFFFF"/>
        <w:spacing w:after="0" w:line="240" w:lineRule="auto"/>
        <w:jc w:val="center"/>
        <w:rPr>
          <w:rFonts w:ascii="Times New Roman" w:eastAsia="Times New Roman" w:hAnsi="Times New Roman"/>
          <w:bCs/>
          <w:color w:val="000000"/>
          <w:sz w:val="28"/>
          <w:szCs w:val="28"/>
          <w:lang w:eastAsia="ru-RU"/>
        </w:rPr>
      </w:pPr>
    </w:p>
    <w:p w14:paraId="2FE65CC3" w14:textId="77777777" w:rsidR="00FD5064" w:rsidRPr="00FD5064" w:rsidRDefault="00FD5064" w:rsidP="00FD5064">
      <w:pPr>
        <w:keepNext/>
        <w:spacing w:after="0" w:line="240" w:lineRule="auto"/>
        <w:jc w:val="center"/>
        <w:outlineLvl w:val="0"/>
        <w:rPr>
          <w:rFonts w:ascii="Times New Roman" w:eastAsia="Times New Roman" w:hAnsi="Times New Roman"/>
          <w:b/>
          <w:sz w:val="28"/>
          <w:szCs w:val="28"/>
          <w:lang w:eastAsia="ru-RU"/>
        </w:rPr>
      </w:pPr>
      <w:r w:rsidRPr="00FD5064">
        <w:rPr>
          <w:rFonts w:ascii="Times New Roman" w:eastAsia="Times New Roman" w:hAnsi="Times New Roman"/>
          <w:b/>
          <w:sz w:val="28"/>
          <w:szCs w:val="28"/>
          <w:lang w:eastAsia="ru-RU"/>
        </w:rPr>
        <w:t>РЕШЕНИЕ</w:t>
      </w:r>
    </w:p>
    <w:p w14:paraId="338179CF" w14:textId="77777777" w:rsidR="00FD5064" w:rsidRPr="00FD5064" w:rsidRDefault="00FD5064" w:rsidP="00FD5064">
      <w:pPr>
        <w:shd w:val="clear" w:color="auto" w:fill="FFFFFF"/>
        <w:spacing w:after="0" w:line="240" w:lineRule="auto"/>
        <w:rPr>
          <w:rFonts w:ascii="Times New Roman" w:eastAsia="Times New Roman" w:hAnsi="Times New Roman"/>
          <w:sz w:val="28"/>
          <w:szCs w:val="28"/>
          <w:lang w:eastAsia="ru-RU"/>
        </w:rPr>
      </w:pPr>
    </w:p>
    <w:p w14:paraId="092AD34B" w14:textId="3F0B7374" w:rsidR="00FD5064" w:rsidRPr="000C08CF" w:rsidRDefault="000C08CF" w:rsidP="00FD5064">
      <w:pPr>
        <w:spacing w:after="0" w:line="240" w:lineRule="auto"/>
        <w:jc w:val="both"/>
        <w:rPr>
          <w:rFonts w:ascii="Times New Roman" w:eastAsia="Times New Roman" w:hAnsi="Times New Roman"/>
          <w:sz w:val="28"/>
          <w:szCs w:val="28"/>
          <w:lang w:eastAsia="ru-RU"/>
        </w:rPr>
      </w:pPr>
      <w:r w:rsidRPr="000C08CF">
        <w:rPr>
          <w:rFonts w:ascii="Times New Roman" w:eastAsia="Times New Roman" w:hAnsi="Times New Roman"/>
          <w:sz w:val="28"/>
          <w:szCs w:val="28"/>
          <w:lang w:eastAsia="ru-RU"/>
        </w:rPr>
        <w:t>29</w:t>
      </w:r>
      <w:r w:rsidR="0017680F" w:rsidRPr="000C08CF">
        <w:rPr>
          <w:rFonts w:ascii="Times New Roman" w:eastAsia="Times New Roman" w:hAnsi="Times New Roman"/>
          <w:sz w:val="28"/>
          <w:szCs w:val="28"/>
          <w:lang w:eastAsia="ru-RU"/>
        </w:rPr>
        <w:t>.</w:t>
      </w:r>
      <w:r w:rsidRPr="000C08CF">
        <w:rPr>
          <w:rFonts w:ascii="Times New Roman" w:eastAsia="Times New Roman" w:hAnsi="Times New Roman"/>
          <w:sz w:val="28"/>
          <w:szCs w:val="28"/>
          <w:lang w:eastAsia="ru-RU"/>
        </w:rPr>
        <w:t>09</w:t>
      </w:r>
      <w:r w:rsidR="00FD5064" w:rsidRPr="000C08CF">
        <w:rPr>
          <w:rFonts w:ascii="Times New Roman" w:eastAsia="Times New Roman" w:hAnsi="Times New Roman"/>
          <w:sz w:val="28"/>
          <w:szCs w:val="28"/>
          <w:lang w:eastAsia="ru-RU"/>
        </w:rPr>
        <w:t>.</w:t>
      </w:r>
      <w:r w:rsidR="0017680F" w:rsidRPr="000C08CF">
        <w:rPr>
          <w:rFonts w:ascii="Times New Roman" w:eastAsia="Times New Roman" w:hAnsi="Times New Roman"/>
          <w:sz w:val="28"/>
          <w:szCs w:val="28"/>
          <w:lang w:eastAsia="ru-RU"/>
        </w:rPr>
        <w:t>202</w:t>
      </w:r>
      <w:r w:rsidR="00980940" w:rsidRPr="000C08CF">
        <w:rPr>
          <w:rFonts w:ascii="Times New Roman" w:eastAsia="Times New Roman" w:hAnsi="Times New Roman"/>
          <w:sz w:val="28"/>
          <w:szCs w:val="28"/>
          <w:lang w:eastAsia="ru-RU"/>
        </w:rPr>
        <w:t>3</w:t>
      </w:r>
      <w:r w:rsidR="00FD5064" w:rsidRPr="000C08CF">
        <w:rPr>
          <w:rFonts w:ascii="Times New Roman" w:eastAsia="Times New Roman" w:hAnsi="Times New Roman"/>
          <w:sz w:val="28"/>
          <w:szCs w:val="28"/>
          <w:lang w:eastAsia="ru-RU"/>
        </w:rPr>
        <w:t xml:space="preserve"> г                         </w:t>
      </w:r>
      <w:r w:rsidR="00980940" w:rsidRPr="000C08CF">
        <w:rPr>
          <w:rFonts w:ascii="Times New Roman" w:eastAsia="Times New Roman" w:hAnsi="Times New Roman"/>
          <w:sz w:val="28"/>
          <w:szCs w:val="28"/>
          <w:lang w:eastAsia="ru-RU"/>
        </w:rPr>
        <w:t xml:space="preserve">        </w:t>
      </w:r>
      <w:r w:rsidR="00FD5064" w:rsidRPr="000C08CF">
        <w:rPr>
          <w:rFonts w:ascii="Times New Roman" w:eastAsia="Times New Roman" w:hAnsi="Times New Roman"/>
          <w:sz w:val="28"/>
          <w:szCs w:val="28"/>
          <w:lang w:eastAsia="ru-RU"/>
        </w:rPr>
        <w:t xml:space="preserve">  </w:t>
      </w:r>
      <w:proofErr w:type="spellStart"/>
      <w:r w:rsidR="00980940" w:rsidRPr="000C08CF">
        <w:rPr>
          <w:rFonts w:ascii="Times New Roman" w:eastAsia="Times New Roman" w:hAnsi="Times New Roman"/>
          <w:sz w:val="28"/>
          <w:szCs w:val="28"/>
          <w:lang w:eastAsia="ru-RU"/>
        </w:rPr>
        <w:t>с.Койдан</w:t>
      </w:r>
      <w:proofErr w:type="spellEnd"/>
      <w:r w:rsidR="00FD5064" w:rsidRPr="000C08CF">
        <w:rPr>
          <w:rFonts w:ascii="Times New Roman" w:eastAsia="Times New Roman" w:hAnsi="Times New Roman"/>
          <w:sz w:val="28"/>
          <w:szCs w:val="28"/>
          <w:lang w:eastAsia="ru-RU"/>
        </w:rPr>
        <w:t xml:space="preserve">                              </w:t>
      </w:r>
      <w:r w:rsidR="0017680F" w:rsidRPr="000C08CF">
        <w:rPr>
          <w:rFonts w:ascii="Times New Roman" w:eastAsia="Times New Roman" w:hAnsi="Times New Roman"/>
          <w:sz w:val="28"/>
          <w:szCs w:val="28"/>
          <w:lang w:eastAsia="ru-RU"/>
        </w:rPr>
        <w:t xml:space="preserve">  № </w:t>
      </w:r>
      <w:r w:rsidRPr="000C08CF">
        <w:rPr>
          <w:rFonts w:ascii="Times New Roman" w:eastAsia="Times New Roman" w:hAnsi="Times New Roman"/>
          <w:sz w:val="28"/>
          <w:szCs w:val="28"/>
          <w:lang w:eastAsia="ru-RU"/>
        </w:rPr>
        <w:t>05-</w:t>
      </w:r>
      <w:r w:rsidRPr="000C08CF">
        <w:rPr>
          <w:rFonts w:ascii="Times New Roman" w:eastAsia="Times New Roman" w:hAnsi="Times New Roman"/>
          <w:sz w:val="28"/>
          <w:szCs w:val="28"/>
          <w:lang w:val="en-US" w:eastAsia="ru-RU"/>
        </w:rPr>
        <w:t>VII</w:t>
      </w:r>
    </w:p>
    <w:p w14:paraId="4AF89699" w14:textId="77777777" w:rsidR="00FD5064" w:rsidRDefault="00FD5064" w:rsidP="00FD5064">
      <w:pPr>
        <w:spacing w:after="0" w:line="240" w:lineRule="auto"/>
        <w:jc w:val="both"/>
        <w:rPr>
          <w:rFonts w:ascii="Times New Roman" w:eastAsia="Times New Roman" w:hAnsi="Times New Roman"/>
          <w:lang w:eastAsia="ru-RU"/>
        </w:rPr>
      </w:pPr>
    </w:p>
    <w:p w14:paraId="3DB647D2" w14:textId="3126A018" w:rsidR="00FD5064" w:rsidRDefault="00FD5064" w:rsidP="00FD5064">
      <w:pPr>
        <w:spacing w:after="0" w:line="240" w:lineRule="auto"/>
        <w:rPr>
          <w:rFonts w:ascii="Times New Roman" w:hAnsi="Times New Roman"/>
          <w:b/>
          <w:sz w:val="28"/>
          <w:szCs w:val="28"/>
        </w:rPr>
      </w:pPr>
      <w:r>
        <w:rPr>
          <w:rFonts w:ascii="Times New Roman" w:hAnsi="Times New Roman"/>
          <w:b/>
          <w:sz w:val="28"/>
          <w:szCs w:val="28"/>
        </w:rPr>
        <w:t>О</w:t>
      </w:r>
      <w:r w:rsidR="00626901">
        <w:rPr>
          <w:rFonts w:ascii="Times New Roman" w:hAnsi="Times New Roman"/>
          <w:b/>
          <w:sz w:val="28"/>
          <w:szCs w:val="28"/>
        </w:rPr>
        <w:t>б утверждении Положения о порядке</w:t>
      </w:r>
      <w:r>
        <w:rPr>
          <w:rFonts w:ascii="Times New Roman" w:hAnsi="Times New Roman"/>
          <w:b/>
          <w:sz w:val="28"/>
          <w:szCs w:val="28"/>
        </w:rPr>
        <w:t xml:space="preserve"> проведени</w:t>
      </w:r>
      <w:r w:rsidR="00626901">
        <w:rPr>
          <w:rFonts w:ascii="Times New Roman" w:hAnsi="Times New Roman"/>
          <w:b/>
          <w:sz w:val="28"/>
          <w:szCs w:val="28"/>
        </w:rPr>
        <w:t>я</w:t>
      </w:r>
      <w:r>
        <w:rPr>
          <w:rFonts w:ascii="Times New Roman" w:hAnsi="Times New Roman"/>
          <w:b/>
          <w:sz w:val="28"/>
          <w:szCs w:val="28"/>
        </w:rPr>
        <w:t xml:space="preserve"> конкурса на замещение должности Главы администрации </w:t>
      </w:r>
      <w:proofErr w:type="spellStart"/>
      <w:r w:rsidR="00980940">
        <w:rPr>
          <w:rFonts w:ascii="Times New Roman" w:hAnsi="Times New Roman"/>
          <w:b/>
          <w:sz w:val="28"/>
          <w:szCs w:val="28"/>
        </w:rPr>
        <w:t>Койданского</w:t>
      </w:r>
      <w:proofErr w:type="spellEnd"/>
      <w:r>
        <w:rPr>
          <w:rFonts w:ascii="Times New Roman" w:hAnsi="Times New Roman"/>
          <w:b/>
          <w:sz w:val="28"/>
          <w:szCs w:val="28"/>
        </w:rPr>
        <w:t xml:space="preserve"> </w:t>
      </w:r>
      <w:proofErr w:type="gramStart"/>
      <w:r>
        <w:rPr>
          <w:rFonts w:ascii="Times New Roman" w:hAnsi="Times New Roman"/>
          <w:b/>
          <w:sz w:val="28"/>
          <w:szCs w:val="28"/>
        </w:rPr>
        <w:t>сельского  поселения</w:t>
      </w:r>
      <w:proofErr w:type="gramEnd"/>
      <w:r>
        <w:rPr>
          <w:rFonts w:ascii="Times New Roman" w:hAnsi="Times New Roman"/>
          <w:b/>
          <w:sz w:val="28"/>
          <w:szCs w:val="28"/>
        </w:rPr>
        <w:t xml:space="preserve"> </w:t>
      </w:r>
    </w:p>
    <w:p w14:paraId="14EE0DC5" w14:textId="77777777" w:rsidR="00FD5064" w:rsidRDefault="00FD5064" w:rsidP="00FD5064">
      <w:pPr>
        <w:spacing w:after="0" w:line="240" w:lineRule="auto"/>
        <w:rPr>
          <w:rFonts w:ascii="Times New Roman" w:hAnsi="Times New Roman"/>
          <w:b/>
          <w:sz w:val="28"/>
          <w:szCs w:val="28"/>
        </w:rPr>
      </w:pPr>
    </w:p>
    <w:p w14:paraId="0B93072D" w14:textId="2C431354" w:rsidR="00FD5064" w:rsidRDefault="00FD5064" w:rsidP="00FD5064">
      <w:pPr>
        <w:spacing w:after="0" w:line="240" w:lineRule="auto"/>
        <w:jc w:val="both"/>
        <w:rPr>
          <w:rFonts w:ascii="Times New Roman" w:hAnsi="Times New Roman"/>
          <w:sz w:val="28"/>
          <w:szCs w:val="28"/>
        </w:rPr>
      </w:pPr>
      <w:r>
        <w:rPr>
          <w:rFonts w:ascii="Times New Roman" w:hAnsi="Times New Roman"/>
          <w:sz w:val="28"/>
          <w:szCs w:val="28"/>
        </w:rPr>
        <w:tab/>
        <w:t xml:space="preserve">В соответствии с Законом Российской Федерации от 06.10.2003 №131-ФЗ «Об общих принципах организации местного самоуправления в Российской Федерации», Законом Карачаево-Черкесской Республики от </w:t>
      </w:r>
      <w:proofErr w:type="gramStart"/>
      <w:r>
        <w:rPr>
          <w:rFonts w:ascii="Times New Roman" w:hAnsi="Times New Roman"/>
          <w:sz w:val="28"/>
          <w:szCs w:val="28"/>
        </w:rPr>
        <w:t>25.10.2004  №</w:t>
      </w:r>
      <w:proofErr w:type="gramEnd"/>
      <w:r>
        <w:rPr>
          <w:rFonts w:ascii="Times New Roman" w:hAnsi="Times New Roman"/>
          <w:sz w:val="28"/>
          <w:szCs w:val="28"/>
        </w:rPr>
        <w:t xml:space="preserve">30-РЗ «О местном самоуправлении в Карачаево-Черкесской Республике» и Уставом </w:t>
      </w:r>
      <w:proofErr w:type="spellStart"/>
      <w:r w:rsidR="00980940">
        <w:rPr>
          <w:rFonts w:ascii="Times New Roman" w:hAnsi="Times New Roman"/>
          <w:sz w:val="28"/>
          <w:szCs w:val="28"/>
        </w:rPr>
        <w:t>Койданского</w:t>
      </w:r>
      <w:proofErr w:type="spellEnd"/>
      <w:r>
        <w:rPr>
          <w:rFonts w:ascii="Times New Roman" w:hAnsi="Times New Roman"/>
          <w:sz w:val="28"/>
          <w:szCs w:val="28"/>
        </w:rPr>
        <w:t xml:space="preserve"> сельского  поселения   Совет </w:t>
      </w:r>
      <w:proofErr w:type="spellStart"/>
      <w:r w:rsidR="00980940">
        <w:rPr>
          <w:rFonts w:ascii="Times New Roman" w:hAnsi="Times New Roman"/>
          <w:sz w:val="28"/>
          <w:szCs w:val="28"/>
        </w:rPr>
        <w:t>Койданского</w:t>
      </w:r>
      <w:proofErr w:type="spellEnd"/>
      <w:r>
        <w:rPr>
          <w:rFonts w:ascii="Times New Roman" w:hAnsi="Times New Roman"/>
          <w:sz w:val="28"/>
          <w:szCs w:val="28"/>
        </w:rPr>
        <w:t xml:space="preserve"> сельского  поселения   </w:t>
      </w:r>
    </w:p>
    <w:p w14:paraId="2286FD33" w14:textId="77777777" w:rsidR="00FD5064" w:rsidRDefault="00FD5064" w:rsidP="00FD5064">
      <w:pPr>
        <w:spacing w:after="0" w:line="240" w:lineRule="auto"/>
        <w:jc w:val="both"/>
        <w:rPr>
          <w:rFonts w:ascii="Times New Roman" w:hAnsi="Times New Roman"/>
          <w:sz w:val="28"/>
          <w:szCs w:val="28"/>
        </w:rPr>
      </w:pPr>
    </w:p>
    <w:p w14:paraId="2FAC5BAE" w14:textId="77777777" w:rsidR="00FD5064" w:rsidRDefault="00FD5064" w:rsidP="00FD5064">
      <w:pPr>
        <w:spacing w:after="0" w:line="240" w:lineRule="auto"/>
        <w:jc w:val="both"/>
        <w:rPr>
          <w:rFonts w:ascii="Times New Roman" w:hAnsi="Times New Roman"/>
          <w:b/>
          <w:sz w:val="28"/>
          <w:szCs w:val="28"/>
        </w:rPr>
      </w:pPr>
      <w:r>
        <w:rPr>
          <w:rFonts w:ascii="Times New Roman" w:hAnsi="Times New Roman"/>
          <w:b/>
          <w:sz w:val="28"/>
          <w:szCs w:val="28"/>
        </w:rPr>
        <w:t>РЕШИЛ:</w:t>
      </w:r>
    </w:p>
    <w:p w14:paraId="0245E700" w14:textId="77777777" w:rsidR="00626901" w:rsidRDefault="00626901" w:rsidP="00FD5064">
      <w:pPr>
        <w:spacing w:after="0" w:line="240" w:lineRule="auto"/>
        <w:jc w:val="both"/>
        <w:rPr>
          <w:rFonts w:ascii="Times New Roman" w:hAnsi="Times New Roman"/>
          <w:b/>
          <w:sz w:val="28"/>
          <w:szCs w:val="28"/>
        </w:rPr>
      </w:pPr>
    </w:p>
    <w:p w14:paraId="4EBB94BC" w14:textId="01E40855" w:rsidR="00FD5064" w:rsidRDefault="00FD5064" w:rsidP="00FD5064">
      <w:pPr>
        <w:spacing w:after="0" w:line="240" w:lineRule="auto"/>
        <w:jc w:val="both"/>
        <w:rPr>
          <w:rFonts w:ascii="Times New Roman" w:eastAsia="Times New Roman" w:hAnsi="Times New Roman"/>
          <w:sz w:val="28"/>
          <w:szCs w:val="20"/>
          <w:lang w:eastAsia="ru-RU"/>
        </w:rPr>
      </w:pPr>
      <w:r>
        <w:rPr>
          <w:rFonts w:ascii="Times New Roman" w:hAnsi="Times New Roman"/>
          <w:sz w:val="28"/>
          <w:szCs w:val="28"/>
        </w:rPr>
        <w:t>1.</w:t>
      </w:r>
      <w:r>
        <w:rPr>
          <w:rFonts w:ascii="Times New Roman" w:eastAsia="Times New Roman" w:hAnsi="Times New Roman"/>
          <w:sz w:val="28"/>
          <w:szCs w:val="20"/>
          <w:lang w:eastAsia="ru-RU"/>
        </w:rPr>
        <w:t xml:space="preserve">Утвердить </w:t>
      </w:r>
      <w:r w:rsidR="00626901">
        <w:rPr>
          <w:rFonts w:ascii="Times New Roman" w:eastAsia="Times New Roman" w:hAnsi="Times New Roman"/>
          <w:sz w:val="28"/>
          <w:szCs w:val="20"/>
          <w:lang w:eastAsia="ru-RU"/>
        </w:rPr>
        <w:t>Положение о поряд</w:t>
      </w:r>
      <w:r>
        <w:rPr>
          <w:rFonts w:ascii="Times New Roman" w:eastAsia="Times New Roman" w:hAnsi="Times New Roman"/>
          <w:sz w:val="28"/>
          <w:szCs w:val="20"/>
          <w:lang w:eastAsia="ru-RU"/>
        </w:rPr>
        <w:t>к</w:t>
      </w:r>
      <w:r w:rsidR="00626901">
        <w:rPr>
          <w:rFonts w:ascii="Times New Roman" w:eastAsia="Times New Roman" w:hAnsi="Times New Roman"/>
          <w:sz w:val="28"/>
          <w:szCs w:val="20"/>
          <w:lang w:eastAsia="ru-RU"/>
        </w:rPr>
        <w:t>е</w:t>
      </w:r>
      <w:r>
        <w:rPr>
          <w:rFonts w:ascii="Times New Roman" w:eastAsia="Times New Roman" w:hAnsi="Times New Roman"/>
          <w:sz w:val="28"/>
          <w:szCs w:val="20"/>
          <w:lang w:eastAsia="ru-RU"/>
        </w:rPr>
        <w:t xml:space="preserve"> </w:t>
      </w:r>
      <w:proofErr w:type="gramStart"/>
      <w:r>
        <w:rPr>
          <w:rFonts w:ascii="Times New Roman" w:eastAsia="Times New Roman" w:hAnsi="Times New Roman"/>
          <w:sz w:val="28"/>
          <w:szCs w:val="20"/>
          <w:lang w:eastAsia="ru-RU"/>
        </w:rPr>
        <w:t>проведения  Ко</w:t>
      </w:r>
      <w:r w:rsidR="00626901">
        <w:rPr>
          <w:rFonts w:ascii="Times New Roman" w:eastAsia="Times New Roman" w:hAnsi="Times New Roman"/>
          <w:sz w:val="28"/>
          <w:szCs w:val="20"/>
          <w:lang w:eastAsia="ru-RU"/>
        </w:rPr>
        <w:t>нкурса</w:t>
      </w:r>
      <w:proofErr w:type="gramEnd"/>
      <w:r w:rsidR="00626901">
        <w:rPr>
          <w:rFonts w:ascii="Times New Roman" w:eastAsia="Times New Roman" w:hAnsi="Times New Roman"/>
          <w:sz w:val="28"/>
          <w:szCs w:val="20"/>
          <w:lang w:eastAsia="ru-RU"/>
        </w:rPr>
        <w:t>,  согласно  приложению</w:t>
      </w:r>
      <w:r>
        <w:rPr>
          <w:rFonts w:ascii="Times New Roman" w:eastAsia="Times New Roman" w:hAnsi="Times New Roman"/>
          <w:sz w:val="28"/>
          <w:szCs w:val="20"/>
          <w:lang w:eastAsia="ru-RU"/>
        </w:rPr>
        <w:t>.</w:t>
      </w:r>
    </w:p>
    <w:p w14:paraId="4A685DE1" w14:textId="01BAFF8F" w:rsidR="00FD5064" w:rsidRPr="00FA7472" w:rsidRDefault="00626901" w:rsidP="001B0F8E">
      <w:pPr>
        <w:spacing w:after="0" w:line="240" w:lineRule="auto"/>
        <w:jc w:val="both"/>
        <w:rPr>
          <w:rFonts w:ascii="Times New Roman" w:hAnsi="Times New Roman"/>
          <w:sz w:val="28"/>
          <w:szCs w:val="28"/>
        </w:rPr>
      </w:pPr>
      <w:r>
        <w:rPr>
          <w:rFonts w:ascii="Times New Roman" w:hAnsi="Times New Roman"/>
          <w:sz w:val="28"/>
          <w:szCs w:val="28"/>
        </w:rPr>
        <w:t>2</w:t>
      </w:r>
      <w:r w:rsidR="00FD5064">
        <w:rPr>
          <w:rFonts w:ascii="Times New Roman" w:hAnsi="Times New Roman"/>
          <w:sz w:val="28"/>
          <w:szCs w:val="28"/>
        </w:rPr>
        <w:t xml:space="preserve">.Решение </w:t>
      </w:r>
      <w:proofErr w:type="gramStart"/>
      <w:r w:rsidR="00FD5064">
        <w:rPr>
          <w:rFonts w:ascii="Times New Roman" w:hAnsi="Times New Roman"/>
          <w:sz w:val="28"/>
          <w:szCs w:val="28"/>
        </w:rPr>
        <w:t xml:space="preserve">Совета  </w:t>
      </w:r>
      <w:proofErr w:type="spellStart"/>
      <w:r w:rsidR="00980940">
        <w:rPr>
          <w:rFonts w:ascii="Times New Roman" w:hAnsi="Times New Roman"/>
          <w:sz w:val="28"/>
          <w:szCs w:val="28"/>
        </w:rPr>
        <w:t>Койданского</w:t>
      </w:r>
      <w:proofErr w:type="spellEnd"/>
      <w:proofErr w:type="gramEnd"/>
      <w:r w:rsidR="00FD5064">
        <w:rPr>
          <w:rFonts w:ascii="Times New Roman" w:hAnsi="Times New Roman"/>
          <w:sz w:val="28"/>
          <w:szCs w:val="28"/>
        </w:rPr>
        <w:t xml:space="preserve"> сельского  поселения   от </w:t>
      </w:r>
      <w:r w:rsidR="00980940">
        <w:rPr>
          <w:rFonts w:ascii="Times New Roman" w:eastAsia="Times New Roman" w:hAnsi="Times New Roman"/>
          <w:sz w:val="28"/>
          <w:szCs w:val="28"/>
          <w:lang w:eastAsia="ru-RU"/>
        </w:rPr>
        <w:t>17</w:t>
      </w:r>
      <w:r w:rsidR="001B0F8E">
        <w:rPr>
          <w:rFonts w:ascii="Times New Roman" w:eastAsia="Times New Roman" w:hAnsi="Times New Roman"/>
          <w:sz w:val="28"/>
          <w:szCs w:val="28"/>
          <w:lang w:eastAsia="ru-RU"/>
        </w:rPr>
        <w:t>.0</w:t>
      </w:r>
      <w:r w:rsidR="00980940">
        <w:rPr>
          <w:rFonts w:ascii="Times New Roman" w:eastAsia="Times New Roman" w:hAnsi="Times New Roman"/>
          <w:sz w:val="28"/>
          <w:szCs w:val="28"/>
          <w:lang w:eastAsia="ru-RU"/>
        </w:rPr>
        <w:t>2</w:t>
      </w:r>
      <w:r w:rsidR="001B0F8E">
        <w:rPr>
          <w:rFonts w:ascii="Times New Roman" w:eastAsia="Times New Roman" w:hAnsi="Times New Roman"/>
          <w:sz w:val="28"/>
          <w:szCs w:val="28"/>
          <w:lang w:eastAsia="ru-RU"/>
        </w:rPr>
        <w:t>.</w:t>
      </w:r>
      <w:r w:rsidR="001B0F8E" w:rsidRPr="00FD5064">
        <w:rPr>
          <w:rFonts w:ascii="Times New Roman" w:eastAsia="Times New Roman" w:hAnsi="Times New Roman"/>
          <w:sz w:val="28"/>
          <w:szCs w:val="28"/>
          <w:lang w:eastAsia="ru-RU"/>
        </w:rPr>
        <w:t>20</w:t>
      </w:r>
      <w:r w:rsidR="00980940">
        <w:rPr>
          <w:rFonts w:ascii="Times New Roman" w:eastAsia="Times New Roman" w:hAnsi="Times New Roman"/>
          <w:sz w:val="28"/>
          <w:szCs w:val="28"/>
          <w:lang w:eastAsia="ru-RU"/>
        </w:rPr>
        <w:t>20</w:t>
      </w:r>
      <w:r w:rsidR="001B0F8E">
        <w:rPr>
          <w:rFonts w:ascii="Times New Roman" w:eastAsia="Times New Roman" w:hAnsi="Times New Roman"/>
          <w:sz w:val="28"/>
          <w:szCs w:val="28"/>
          <w:lang w:eastAsia="ru-RU"/>
        </w:rPr>
        <w:t xml:space="preserve">г.  </w:t>
      </w:r>
      <w:r w:rsidR="001B0F8E" w:rsidRPr="001B0F8E">
        <w:rPr>
          <w:rFonts w:ascii="Times New Roman" w:eastAsia="Times New Roman" w:hAnsi="Times New Roman"/>
          <w:sz w:val="28"/>
          <w:szCs w:val="28"/>
          <w:lang w:eastAsia="ru-RU"/>
        </w:rPr>
        <w:t xml:space="preserve">№ </w:t>
      </w:r>
      <w:r w:rsidR="00980940">
        <w:rPr>
          <w:rFonts w:ascii="Times New Roman" w:eastAsia="Times New Roman" w:hAnsi="Times New Roman"/>
          <w:sz w:val="28"/>
          <w:szCs w:val="28"/>
          <w:lang w:eastAsia="ru-RU"/>
        </w:rPr>
        <w:t xml:space="preserve">63 </w:t>
      </w:r>
      <w:r w:rsidR="00FD5064">
        <w:rPr>
          <w:rFonts w:ascii="Times New Roman" w:eastAsia="Times New Roman" w:hAnsi="Times New Roman"/>
          <w:sz w:val="28"/>
          <w:szCs w:val="28"/>
          <w:lang w:eastAsia="ru-RU"/>
        </w:rPr>
        <w:t>«</w:t>
      </w:r>
      <w:r w:rsidR="00FD5064" w:rsidRPr="000C3FA7">
        <w:rPr>
          <w:rFonts w:ascii="Times New Roman" w:eastAsia="Times New Roman" w:hAnsi="Times New Roman"/>
          <w:sz w:val="28"/>
          <w:szCs w:val="28"/>
          <w:lang w:eastAsia="ru-RU"/>
        </w:rPr>
        <w:t>О проведении конкурса</w:t>
      </w:r>
      <w:r w:rsidR="00FD5064">
        <w:rPr>
          <w:rFonts w:ascii="Times New Roman" w:eastAsia="Times New Roman" w:hAnsi="Times New Roman"/>
          <w:sz w:val="28"/>
          <w:szCs w:val="28"/>
          <w:lang w:eastAsia="ru-RU"/>
        </w:rPr>
        <w:t xml:space="preserve"> </w:t>
      </w:r>
      <w:r w:rsidR="00FD5064" w:rsidRPr="000C3FA7">
        <w:rPr>
          <w:rFonts w:ascii="Times New Roman" w:eastAsia="Times New Roman" w:hAnsi="Times New Roman"/>
          <w:sz w:val="28"/>
          <w:szCs w:val="28"/>
          <w:lang w:eastAsia="ru-RU"/>
        </w:rPr>
        <w:t xml:space="preserve">на замещение </w:t>
      </w:r>
      <w:proofErr w:type="gramStart"/>
      <w:r w:rsidR="00FD5064" w:rsidRPr="000C3FA7">
        <w:rPr>
          <w:rFonts w:ascii="Times New Roman" w:eastAsia="Times New Roman" w:hAnsi="Times New Roman"/>
          <w:sz w:val="28"/>
          <w:szCs w:val="28"/>
          <w:lang w:eastAsia="ru-RU"/>
        </w:rPr>
        <w:t xml:space="preserve">должности </w:t>
      </w:r>
      <w:r w:rsidR="00FD5064">
        <w:rPr>
          <w:rFonts w:ascii="Times New Roman" w:eastAsia="Times New Roman" w:hAnsi="Times New Roman"/>
          <w:sz w:val="28"/>
          <w:szCs w:val="28"/>
          <w:lang w:eastAsia="ru-RU"/>
        </w:rPr>
        <w:t xml:space="preserve"> </w:t>
      </w:r>
      <w:r w:rsidR="00FD5064" w:rsidRPr="000C3FA7">
        <w:rPr>
          <w:rFonts w:ascii="Times New Roman" w:eastAsia="Times New Roman" w:hAnsi="Times New Roman"/>
          <w:sz w:val="28"/>
          <w:szCs w:val="28"/>
          <w:lang w:eastAsia="ru-RU"/>
        </w:rPr>
        <w:t>Главы</w:t>
      </w:r>
      <w:proofErr w:type="gramEnd"/>
      <w:r w:rsidR="00FD5064" w:rsidRPr="000C3FA7">
        <w:rPr>
          <w:rFonts w:ascii="Times New Roman" w:eastAsia="Times New Roman" w:hAnsi="Times New Roman"/>
          <w:sz w:val="28"/>
          <w:szCs w:val="28"/>
          <w:lang w:eastAsia="ru-RU"/>
        </w:rPr>
        <w:t xml:space="preserve"> администрации</w:t>
      </w:r>
      <w:r w:rsidR="00FD5064">
        <w:rPr>
          <w:rFonts w:ascii="Times New Roman" w:eastAsia="Times New Roman" w:hAnsi="Times New Roman"/>
          <w:sz w:val="28"/>
          <w:szCs w:val="28"/>
          <w:lang w:eastAsia="ru-RU"/>
        </w:rPr>
        <w:t xml:space="preserve"> </w:t>
      </w:r>
      <w:proofErr w:type="spellStart"/>
      <w:r w:rsidR="00980940">
        <w:rPr>
          <w:rFonts w:ascii="Times New Roman" w:eastAsia="Times New Roman" w:hAnsi="Times New Roman"/>
          <w:sz w:val="28"/>
          <w:szCs w:val="28"/>
          <w:lang w:eastAsia="ru-RU"/>
        </w:rPr>
        <w:t>Койданского</w:t>
      </w:r>
      <w:proofErr w:type="spellEnd"/>
      <w:r w:rsidR="00FD5064" w:rsidRPr="000C3FA7">
        <w:rPr>
          <w:rFonts w:ascii="Times New Roman" w:eastAsia="Times New Roman" w:hAnsi="Times New Roman"/>
          <w:sz w:val="28"/>
          <w:szCs w:val="28"/>
          <w:lang w:eastAsia="ru-RU"/>
        </w:rPr>
        <w:t xml:space="preserve"> сельского</w:t>
      </w:r>
      <w:r w:rsidR="00FD5064">
        <w:rPr>
          <w:rFonts w:ascii="Times New Roman" w:eastAsia="Times New Roman" w:hAnsi="Times New Roman"/>
          <w:sz w:val="28"/>
          <w:szCs w:val="28"/>
          <w:lang w:eastAsia="ru-RU"/>
        </w:rPr>
        <w:t xml:space="preserve">  </w:t>
      </w:r>
      <w:r w:rsidR="00FD5064" w:rsidRPr="000C3FA7">
        <w:rPr>
          <w:rFonts w:ascii="Times New Roman" w:eastAsia="Times New Roman" w:hAnsi="Times New Roman"/>
          <w:sz w:val="28"/>
          <w:szCs w:val="28"/>
          <w:lang w:eastAsia="ru-RU"/>
        </w:rPr>
        <w:t>поселения</w:t>
      </w:r>
      <w:r w:rsidR="00980940">
        <w:rPr>
          <w:rFonts w:ascii="Times New Roman" w:eastAsia="Times New Roman" w:hAnsi="Times New Roman"/>
          <w:sz w:val="28"/>
          <w:szCs w:val="28"/>
          <w:lang w:eastAsia="ru-RU"/>
        </w:rPr>
        <w:t xml:space="preserve"> Усть-Джегутинского муниципального района</w:t>
      </w:r>
      <w:r w:rsidR="00FD5064">
        <w:rPr>
          <w:rFonts w:ascii="Times New Roman" w:eastAsia="Times New Roman" w:hAnsi="Times New Roman"/>
          <w:sz w:val="28"/>
          <w:szCs w:val="28"/>
          <w:lang w:eastAsia="ru-RU"/>
        </w:rPr>
        <w:t>»</w:t>
      </w:r>
      <w:r w:rsidR="00980940">
        <w:rPr>
          <w:rFonts w:ascii="Times New Roman" w:eastAsia="Times New Roman" w:hAnsi="Times New Roman"/>
          <w:sz w:val="28"/>
          <w:szCs w:val="28"/>
          <w:lang w:eastAsia="ru-RU"/>
        </w:rPr>
        <w:t xml:space="preserve"> </w:t>
      </w:r>
      <w:r w:rsidR="00FD5064">
        <w:rPr>
          <w:rFonts w:ascii="Times New Roman" w:hAnsi="Times New Roman"/>
          <w:sz w:val="28"/>
          <w:szCs w:val="28"/>
        </w:rPr>
        <w:t>признать</w:t>
      </w:r>
      <w:r w:rsidR="00FD5064">
        <w:rPr>
          <w:rFonts w:ascii="Times New Roman" w:eastAsia="Times New Roman" w:hAnsi="Times New Roman"/>
          <w:sz w:val="28"/>
          <w:szCs w:val="28"/>
          <w:lang w:eastAsia="ru-RU"/>
        </w:rPr>
        <w:t xml:space="preserve">  </w:t>
      </w:r>
      <w:r w:rsidR="00FD5064">
        <w:rPr>
          <w:rFonts w:ascii="Times New Roman" w:hAnsi="Times New Roman"/>
          <w:sz w:val="28"/>
          <w:szCs w:val="28"/>
        </w:rPr>
        <w:t xml:space="preserve">утратившим  силу.  </w:t>
      </w:r>
    </w:p>
    <w:p w14:paraId="20E661EC" w14:textId="2E66031C" w:rsidR="00FD5064" w:rsidRDefault="00626901" w:rsidP="00FD5064">
      <w:pPr>
        <w:spacing w:after="0" w:line="240" w:lineRule="auto"/>
        <w:jc w:val="both"/>
        <w:rPr>
          <w:rFonts w:ascii="Times New Roman" w:hAnsi="Times New Roman"/>
          <w:sz w:val="28"/>
          <w:szCs w:val="28"/>
        </w:rPr>
      </w:pPr>
      <w:r>
        <w:rPr>
          <w:rFonts w:ascii="Times New Roman" w:hAnsi="Times New Roman"/>
          <w:sz w:val="28"/>
          <w:szCs w:val="28"/>
        </w:rPr>
        <w:t>3</w:t>
      </w:r>
      <w:r w:rsidR="00FD5064">
        <w:rPr>
          <w:rFonts w:ascii="Times New Roman" w:hAnsi="Times New Roman"/>
          <w:sz w:val="28"/>
          <w:szCs w:val="28"/>
        </w:rPr>
        <w:t xml:space="preserve">.Опубликовать </w:t>
      </w:r>
      <w:r>
        <w:rPr>
          <w:rFonts w:ascii="Times New Roman" w:hAnsi="Times New Roman"/>
          <w:sz w:val="28"/>
          <w:szCs w:val="28"/>
        </w:rPr>
        <w:t>(обнародовать) настоящее решение</w:t>
      </w:r>
      <w:r w:rsidR="00FD5064">
        <w:rPr>
          <w:rFonts w:ascii="Times New Roman" w:hAnsi="Times New Roman"/>
          <w:sz w:val="28"/>
          <w:szCs w:val="28"/>
        </w:rPr>
        <w:t xml:space="preserve"> и </w:t>
      </w:r>
      <w:proofErr w:type="gramStart"/>
      <w:r w:rsidR="00FD5064">
        <w:rPr>
          <w:rFonts w:ascii="Times New Roman" w:hAnsi="Times New Roman"/>
          <w:sz w:val="28"/>
          <w:szCs w:val="28"/>
        </w:rPr>
        <w:t>разместить  на</w:t>
      </w:r>
      <w:proofErr w:type="gramEnd"/>
      <w:r w:rsidR="00FD5064">
        <w:rPr>
          <w:rFonts w:ascii="Times New Roman" w:hAnsi="Times New Roman"/>
          <w:sz w:val="28"/>
          <w:szCs w:val="28"/>
        </w:rPr>
        <w:t xml:space="preserve"> официальном  сайте администрации </w:t>
      </w:r>
      <w:proofErr w:type="spellStart"/>
      <w:r w:rsidR="00980940">
        <w:rPr>
          <w:rFonts w:ascii="Times New Roman" w:hAnsi="Times New Roman"/>
          <w:sz w:val="28"/>
          <w:szCs w:val="28"/>
        </w:rPr>
        <w:t>Койданского</w:t>
      </w:r>
      <w:proofErr w:type="spellEnd"/>
      <w:r w:rsidR="00FD5064">
        <w:rPr>
          <w:rFonts w:ascii="Times New Roman" w:hAnsi="Times New Roman"/>
          <w:sz w:val="28"/>
          <w:szCs w:val="28"/>
        </w:rPr>
        <w:t xml:space="preserve"> сельского поселения.</w:t>
      </w:r>
    </w:p>
    <w:p w14:paraId="414764C4" w14:textId="5C171FA3" w:rsidR="00FD5064" w:rsidRDefault="00626901" w:rsidP="00FD5064">
      <w:pPr>
        <w:spacing w:after="0" w:line="240" w:lineRule="auto"/>
        <w:jc w:val="both"/>
        <w:rPr>
          <w:rFonts w:ascii="Times New Roman" w:hAnsi="Times New Roman"/>
          <w:sz w:val="28"/>
          <w:szCs w:val="28"/>
        </w:rPr>
      </w:pPr>
      <w:r>
        <w:rPr>
          <w:rFonts w:ascii="Times New Roman" w:hAnsi="Times New Roman"/>
          <w:sz w:val="28"/>
          <w:szCs w:val="28"/>
        </w:rPr>
        <w:t>4</w:t>
      </w:r>
      <w:r w:rsidR="00FD5064">
        <w:rPr>
          <w:rFonts w:ascii="Times New Roman" w:hAnsi="Times New Roman"/>
          <w:sz w:val="28"/>
          <w:szCs w:val="28"/>
        </w:rPr>
        <w:t xml:space="preserve">.Настоящее решение вступает в силу со дня его официального </w:t>
      </w:r>
      <w:proofErr w:type="gramStart"/>
      <w:r w:rsidR="00FD5064">
        <w:rPr>
          <w:rFonts w:ascii="Times New Roman" w:hAnsi="Times New Roman"/>
          <w:sz w:val="28"/>
          <w:szCs w:val="28"/>
        </w:rPr>
        <w:t>опубликования  (</w:t>
      </w:r>
      <w:proofErr w:type="gramEnd"/>
      <w:r w:rsidR="00FD5064">
        <w:rPr>
          <w:rFonts w:ascii="Times New Roman" w:hAnsi="Times New Roman"/>
          <w:sz w:val="28"/>
          <w:szCs w:val="28"/>
        </w:rPr>
        <w:t>обнародования).</w:t>
      </w:r>
    </w:p>
    <w:p w14:paraId="6AF1785C" w14:textId="77777777" w:rsidR="00FD5064" w:rsidRDefault="00FD5064" w:rsidP="00FD5064">
      <w:pPr>
        <w:spacing w:after="0" w:line="240" w:lineRule="auto"/>
        <w:ind w:firstLine="567"/>
        <w:jc w:val="both"/>
        <w:rPr>
          <w:rFonts w:ascii="Times New Roman" w:hAnsi="Times New Roman"/>
          <w:sz w:val="28"/>
          <w:szCs w:val="28"/>
        </w:rPr>
      </w:pPr>
    </w:p>
    <w:p w14:paraId="30E83FD7" w14:textId="77777777" w:rsidR="00626901" w:rsidRDefault="00626901" w:rsidP="00FA7472">
      <w:pPr>
        <w:spacing w:after="0" w:line="240" w:lineRule="auto"/>
        <w:jc w:val="both"/>
        <w:rPr>
          <w:rFonts w:ascii="Times New Roman" w:hAnsi="Times New Roman"/>
          <w:sz w:val="28"/>
          <w:szCs w:val="28"/>
        </w:rPr>
      </w:pPr>
    </w:p>
    <w:p w14:paraId="58E5DC97" w14:textId="77777777" w:rsidR="00626901" w:rsidRDefault="00626901" w:rsidP="00FD5064">
      <w:pPr>
        <w:spacing w:after="0" w:line="240" w:lineRule="auto"/>
        <w:ind w:firstLine="567"/>
        <w:jc w:val="both"/>
        <w:rPr>
          <w:rFonts w:ascii="Times New Roman" w:hAnsi="Times New Roman"/>
          <w:sz w:val="28"/>
          <w:szCs w:val="28"/>
        </w:rPr>
      </w:pPr>
    </w:p>
    <w:p w14:paraId="054C839F" w14:textId="71CC2D7A" w:rsidR="00FD5064" w:rsidRDefault="00FD5064" w:rsidP="00FD5064">
      <w:pPr>
        <w:spacing w:after="0" w:line="240" w:lineRule="auto"/>
        <w:jc w:val="both"/>
        <w:rPr>
          <w:rFonts w:ascii="Times New Roman" w:hAnsi="Times New Roman"/>
          <w:b/>
          <w:sz w:val="28"/>
          <w:szCs w:val="28"/>
        </w:rPr>
      </w:pPr>
      <w:proofErr w:type="gramStart"/>
      <w:r>
        <w:rPr>
          <w:rFonts w:ascii="Times New Roman" w:hAnsi="Times New Roman"/>
          <w:b/>
          <w:sz w:val="28"/>
          <w:szCs w:val="28"/>
        </w:rPr>
        <w:t xml:space="preserve">Глава  </w:t>
      </w:r>
      <w:proofErr w:type="spellStart"/>
      <w:r w:rsidR="00980940">
        <w:rPr>
          <w:rFonts w:ascii="Times New Roman" w:hAnsi="Times New Roman"/>
          <w:b/>
          <w:sz w:val="28"/>
          <w:szCs w:val="28"/>
        </w:rPr>
        <w:t>Койданского</w:t>
      </w:r>
      <w:proofErr w:type="spellEnd"/>
      <w:proofErr w:type="gramEnd"/>
    </w:p>
    <w:p w14:paraId="63621A6A" w14:textId="764242C7" w:rsidR="00FD5064" w:rsidRDefault="00FD5064" w:rsidP="00FD5064">
      <w:pPr>
        <w:spacing w:after="0" w:line="240" w:lineRule="auto"/>
        <w:jc w:val="both"/>
        <w:rPr>
          <w:rFonts w:ascii="Times New Roman" w:hAnsi="Times New Roman"/>
          <w:b/>
          <w:sz w:val="28"/>
          <w:szCs w:val="28"/>
        </w:rPr>
      </w:pPr>
      <w:r>
        <w:rPr>
          <w:rFonts w:ascii="Times New Roman" w:hAnsi="Times New Roman"/>
          <w:b/>
          <w:sz w:val="28"/>
          <w:szCs w:val="28"/>
        </w:rPr>
        <w:t>сельского поселения</w:t>
      </w:r>
      <w:r>
        <w:rPr>
          <w:rFonts w:ascii="Times New Roman" w:hAnsi="Times New Roman"/>
          <w:b/>
          <w:sz w:val="28"/>
          <w:szCs w:val="28"/>
        </w:rPr>
        <w:tab/>
      </w:r>
      <w:r>
        <w:rPr>
          <w:rFonts w:ascii="Times New Roman" w:hAnsi="Times New Roman"/>
          <w:b/>
          <w:sz w:val="28"/>
          <w:szCs w:val="28"/>
        </w:rPr>
        <w:tab/>
        <w:t xml:space="preserve">                                              </w:t>
      </w:r>
      <w:proofErr w:type="spellStart"/>
      <w:r w:rsidR="000C08CF">
        <w:rPr>
          <w:rFonts w:ascii="Times New Roman" w:hAnsi="Times New Roman"/>
          <w:b/>
          <w:sz w:val="28"/>
          <w:szCs w:val="28"/>
        </w:rPr>
        <w:t>Э.И.Лепшокова</w:t>
      </w:r>
      <w:proofErr w:type="spellEnd"/>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14:paraId="459C426D" w14:textId="77777777" w:rsidR="00FD5064" w:rsidRDefault="00FD5064" w:rsidP="00FD5064">
      <w:pPr>
        <w:widowControl w:val="0"/>
        <w:adjustRightInd w:val="0"/>
        <w:spacing w:after="0" w:line="240" w:lineRule="auto"/>
        <w:ind w:left="5103"/>
        <w:jc w:val="right"/>
        <w:outlineLvl w:val="0"/>
        <w:rPr>
          <w:rFonts w:ascii="Times New Roman" w:eastAsia="Times New Roman" w:hAnsi="Times New Roman"/>
          <w:sz w:val="24"/>
          <w:szCs w:val="24"/>
          <w:lang w:eastAsia="ru-RU"/>
        </w:rPr>
      </w:pPr>
    </w:p>
    <w:p w14:paraId="16AD3B59" w14:textId="77777777" w:rsidR="00626901" w:rsidRDefault="00626901" w:rsidP="00FD5064">
      <w:pPr>
        <w:widowControl w:val="0"/>
        <w:adjustRightInd w:val="0"/>
        <w:spacing w:after="0" w:line="240" w:lineRule="auto"/>
        <w:ind w:left="5103"/>
        <w:jc w:val="right"/>
        <w:outlineLvl w:val="0"/>
        <w:rPr>
          <w:rFonts w:ascii="Times New Roman" w:eastAsia="Times New Roman" w:hAnsi="Times New Roman"/>
          <w:sz w:val="24"/>
          <w:szCs w:val="24"/>
          <w:lang w:eastAsia="ru-RU"/>
        </w:rPr>
      </w:pPr>
    </w:p>
    <w:p w14:paraId="0ECA8074" w14:textId="77777777" w:rsidR="00626901" w:rsidRDefault="00626901" w:rsidP="00FD5064">
      <w:pPr>
        <w:widowControl w:val="0"/>
        <w:adjustRightInd w:val="0"/>
        <w:spacing w:after="0" w:line="240" w:lineRule="auto"/>
        <w:ind w:left="5103"/>
        <w:jc w:val="right"/>
        <w:outlineLvl w:val="0"/>
        <w:rPr>
          <w:rFonts w:ascii="Times New Roman" w:eastAsia="Times New Roman" w:hAnsi="Times New Roman"/>
          <w:sz w:val="24"/>
          <w:szCs w:val="24"/>
          <w:lang w:eastAsia="ru-RU"/>
        </w:rPr>
      </w:pPr>
    </w:p>
    <w:p w14:paraId="09AEA1AF" w14:textId="77777777" w:rsidR="00626901" w:rsidRDefault="00626901" w:rsidP="00FD5064">
      <w:pPr>
        <w:widowControl w:val="0"/>
        <w:adjustRightInd w:val="0"/>
        <w:spacing w:after="0" w:line="240" w:lineRule="auto"/>
        <w:ind w:left="5103"/>
        <w:jc w:val="right"/>
        <w:outlineLvl w:val="0"/>
        <w:rPr>
          <w:rFonts w:ascii="Times New Roman" w:eastAsia="Times New Roman" w:hAnsi="Times New Roman"/>
          <w:sz w:val="24"/>
          <w:szCs w:val="24"/>
          <w:lang w:eastAsia="ru-RU"/>
        </w:rPr>
      </w:pPr>
    </w:p>
    <w:p w14:paraId="0B7D6B41" w14:textId="77777777" w:rsidR="00626901" w:rsidRDefault="00626901" w:rsidP="00FD5064">
      <w:pPr>
        <w:widowControl w:val="0"/>
        <w:adjustRightInd w:val="0"/>
        <w:spacing w:after="0" w:line="240" w:lineRule="auto"/>
        <w:ind w:left="5103"/>
        <w:jc w:val="right"/>
        <w:outlineLvl w:val="0"/>
        <w:rPr>
          <w:rFonts w:ascii="Times New Roman" w:eastAsia="Times New Roman" w:hAnsi="Times New Roman"/>
          <w:sz w:val="24"/>
          <w:szCs w:val="24"/>
          <w:lang w:eastAsia="ru-RU"/>
        </w:rPr>
      </w:pPr>
    </w:p>
    <w:p w14:paraId="65884453" w14:textId="77777777" w:rsidR="00626901" w:rsidRDefault="00626901" w:rsidP="00FD5064">
      <w:pPr>
        <w:widowControl w:val="0"/>
        <w:adjustRightInd w:val="0"/>
        <w:spacing w:after="0" w:line="240" w:lineRule="auto"/>
        <w:ind w:left="5103"/>
        <w:jc w:val="right"/>
        <w:outlineLvl w:val="0"/>
        <w:rPr>
          <w:rFonts w:ascii="Times New Roman" w:eastAsia="Times New Roman" w:hAnsi="Times New Roman"/>
          <w:sz w:val="24"/>
          <w:szCs w:val="24"/>
          <w:lang w:eastAsia="ru-RU"/>
        </w:rPr>
      </w:pPr>
    </w:p>
    <w:p w14:paraId="37B20855" w14:textId="77777777" w:rsidR="00626901" w:rsidRDefault="00626901" w:rsidP="00FD5064">
      <w:pPr>
        <w:widowControl w:val="0"/>
        <w:adjustRightInd w:val="0"/>
        <w:spacing w:after="0" w:line="240" w:lineRule="auto"/>
        <w:ind w:left="5103"/>
        <w:jc w:val="right"/>
        <w:outlineLvl w:val="0"/>
        <w:rPr>
          <w:rFonts w:ascii="Times New Roman" w:eastAsia="Times New Roman" w:hAnsi="Times New Roman"/>
          <w:sz w:val="24"/>
          <w:szCs w:val="24"/>
          <w:lang w:eastAsia="ru-RU"/>
        </w:rPr>
      </w:pPr>
    </w:p>
    <w:p w14:paraId="43F67919" w14:textId="77777777" w:rsidR="00626901" w:rsidRDefault="00626901" w:rsidP="00FD5064">
      <w:pPr>
        <w:widowControl w:val="0"/>
        <w:adjustRightInd w:val="0"/>
        <w:spacing w:after="0" w:line="240" w:lineRule="auto"/>
        <w:ind w:left="5103"/>
        <w:jc w:val="right"/>
        <w:outlineLvl w:val="0"/>
        <w:rPr>
          <w:rFonts w:ascii="Times New Roman" w:eastAsia="Times New Roman" w:hAnsi="Times New Roman"/>
          <w:sz w:val="24"/>
          <w:szCs w:val="24"/>
          <w:lang w:eastAsia="ru-RU"/>
        </w:rPr>
      </w:pPr>
    </w:p>
    <w:p w14:paraId="61909437" w14:textId="77777777" w:rsidR="00FD5064" w:rsidRDefault="00FD5064" w:rsidP="0017680F">
      <w:pPr>
        <w:widowControl w:val="0"/>
        <w:adjustRightInd w:val="0"/>
        <w:spacing w:after="0" w:line="240" w:lineRule="auto"/>
        <w:ind w:left="5103"/>
        <w:outlineLvl w:val="0"/>
        <w:rPr>
          <w:rFonts w:ascii="Times New Roman" w:eastAsia="Times New Roman" w:hAnsi="Times New Roman"/>
          <w:sz w:val="24"/>
          <w:szCs w:val="24"/>
          <w:lang w:eastAsia="ru-RU"/>
        </w:rPr>
      </w:pPr>
    </w:p>
    <w:p w14:paraId="0292DD8C" w14:textId="77777777" w:rsidR="00FD5064" w:rsidRDefault="00626901" w:rsidP="00FD5064">
      <w:pPr>
        <w:widowControl w:val="0"/>
        <w:adjustRightInd w:val="0"/>
        <w:spacing w:after="0" w:line="240" w:lineRule="auto"/>
        <w:ind w:left="5103"/>
        <w:jc w:val="right"/>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w:t>
      </w:r>
    </w:p>
    <w:p w14:paraId="5749F5FC" w14:textId="420456E1" w:rsidR="00FD5064" w:rsidRDefault="00FD5064" w:rsidP="00FD5064">
      <w:pPr>
        <w:widowControl w:val="0"/>
        <w:adjustRightInd w:val="0"/>
        <w:spacing w:after="0" w:line="240" w:lineRule="auto"/>
        <w:ind w:left="5103"/>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решению Совета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w:t>
      </w:r>
    </w:p>
    <w:p w14:paraId="58E0176E" w14:textId="27EAF566" w:rsidR="000C08CF" w:rsidRPr="000C08CF" w:rsidRDefault="000C08CF" w:rsidP="000C08CF">
      <w:pPr>
        <w:spacing w:after="0" w:line="240" w:lineRule="auto"/>
        <w:jc w:val="both"/>
        <w:rPr>
          <w:rFonts w:ascii="Times New Roman" w:eastAsia="Times New Roman" w:hAnsi="Times New Roman"/>
          <w:lang w:eastAsia="ru-RU"/>
        </w:rPr>
      </w:pPr>
      <w:r>
        <w:rPr>
          <w:rFonts w:ascii="Times New Roman" w:eastAsia="Times New Roman" w:hAnsi="Times New Roman"/>
          <w:sz w:val="24"/>
          <w:szCs w:val="24"/>
          <w:lang w:eastAsia="ru-RU"/>
        </w:rPr>
        <w:t xml:space="preserve">                                                                                                                  </w:t>
      </w:r>
      <w:r w:rsidR="00FD5064" w:rsidRPr="000C08CF">
        <w:rPr>
          <w:rFonts w:ascii="Times New Roman" w:eastAsia="Times New Roman" w:hAnsi="Times New Roman"/>
          <w:lang w:eastAsia="ru-RU"/>
        </w:rPr>
        <w:t xml:space="preserve">от </w:t>
      </w:r>
      <w:r w:rsidRPr="000C08CF">
        <w:rPr>
          <w:rFonts w:ascii="Times New Roman" w:eastAsia="Times New Roman" w:hAnsi="Times New Roman"/>
          <w:lang w:eastAsia="ru-RU"/>
        </w:rPr>
        <w:t>29</w:t>
      </w:r>
      <w:r w:rsidR="0017680F" w:rsidRPr="000C08CF">
        <w:rPr>
          <w:rFonts w:ascii="Times New Roman" w:eastAsia="Times New Roman" w:hAnsi="Times New Roman"/>
          <w:lang w:eastAsia="ru-RU"/>
        </w:rPr>
        <w:t>.</w:t>
      </w:r>
      <w:r w:rsidRPr="000C08CF">
        <w:rPr>
          <w:rFonts w:ascii="Times New Roman" w:eastAsia="Times New Roman" w:hAnsi="Times New Roman"/>
          <w:lang w:eastAsia="ru-RU"/>
        </w:rPr>
        <w:t>09</w:t>
      </w:r>
      <w:r w:rsidR="0017680F" w:rsidRPr="000C08CF">
        <w:rPr>
          <w:rFonts w:ascii="Times New Roman" w:eastAsia="Times New Roman" w:hAnsi="Times New Roman"/>
          <w:lang w:eastAsia="ru-RU"/>
        </w:rPr>
        <w:t>.202</w:t>
      </w:r>
      <w:r w:rsidR="00980940" w:rsidRPr="000C08CF">
        <w:rPr>
          <w:rFonts w:ascii="Times New Roman" w:eastAsia="Times New Roman" w:hAnsi="Times New Roman"/>
          <w:lang w:eastAsia="ru-RU"/>
        </w:rPr>
        <w:t>3</w:t>
      </w:r>
      <w:r w:rsidR="0017680F" w:rsidRPr="000C08CF">
        <w:rPr>
          <w:rFonts w:ascii="Times New Roman" w:eastAsia="Times New Roman" w:hAnsi="Times New Roman"/>
          <w:lang w:eastAsia="ru-RU"/>
        </w:rPr>
        <w:t xml:space="preserve"> № </w:t>
      </w:r>
      <w:r w:rsidRPr="000C08CF">
        <w:rPr>
          <w:rFonts w:ascii="Times New Roman" w:eastAsia="Times New Roman" w:hAnsi="Times New Roman"/>
          <w:lang w:eastAsia="ru-RU"/>
        </w:rPr>
        <w:t>05-</w:t>
      </w:r>
      <w:r w:rsidRPr="000C08CF">
        <w:rPr>
          <w:rFonts w:ascii="Times New Roman" w:eastAsia="Times New Roman" w:hAnsi="Times New Roman"/>
          <w:lang w:val="en-US" w:eastAsia="ru-RU"/>
        </w:rPr>
        <w:t>VII</w:t>
      </w:r>
    </w:p>
    <w:p w14:paraId="70B8E25E" w14:textId="27EFC183" w:rsidR="00FD5064" w:rsidRDefault="00FD5064" w:rsidP="000C08CF">
      <w:pPr>
        <w:widowControl w:val="0"/>
        <w:adjustRightInd w:val="0"/>
        <w:spacing w:after="0" w:line="240" w:lineRule="auto"/>
        <w:ind w:left="5103"/>
        <w:jc w:val="right"/>
        <w:rPr>
          <w:rFonts w:ascii="Times New Roman" w:eastAsia="Times New Roman" w:hAnsi="Times New Roman"/>
          <w:sz w:val="24"/>
          <w:szCs w:val="24"/>
          <w:lang w:eastAsia="ru-RU"/>
        </w:rPr>
      </w:pPr>
    </w:p>
    <w:p w14:paraId="7FD114EC" w14:textId="77777777" w:rsidR="0017680F" w:rsidRDefault="0017680F" w:rsidP="0017680F">
      <w:pPr>
        <w:widowControl w:val="0"/>
        <w:adjustRightInd w:val="0"/>
        <w:spacing w:after="0" w:line="240" w:lineRule="auto"/>
        <w:rPr>
          <w:rFonts w:ascii="Times New Roman" w:eastAsia="Times New Roman" w:hAnsi="Times New Roman"/>
          <w:bCs/>
          <w:sz w:val="24"/>
          <w:szCs w:val="24"/>
          <w:lang w:eastAsia="ru-RU"/>
        </w:rPr>
      </w:pPr>
      <w:bookmarkStart w:id="0" w:name="Par27"/>
      <w:bookmarkEnd w:id="0"/>
    </w:p>
    <w:p w14:paraId="131CADC7" w14:textId="77777777" w:rsidR="0017680F" w:rsidRDefault="0017680F" w:rsidP="0017680F">
      <w:pPr>
        <w:widowControl w:val="0"/>
        <w:adjustRightInd w:val="0"/>
        <w:spacing w:after="0" w:line="240" w:lineRule="auto"/>
        <w:ind w:firstLine="567"/>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ПОЛОЖЕНИЕ</w:t>
      </w:r>
    </w:p>
    <w:p w14:paraId="3E06DBF1" w14:textId="77777777" w:rsidR="00345A80" w:rsidRDefault="00345A80" w:rsidP="0017680F">
      <w:pPr>
        <w:widowControl w:val="0"/>
        <w:adjustRightInd w:val="0"/>
        <w:spacing w:after="0" w:line="240" w:lineRule="auto"/>
        <w:ind w:firstLine="567"/>
        <w:jc w:val="center"/>
        <w:rPr>
          <w:rFonts w:ascii="Times New Roman" w:eastAsia="Times New Roman" w:hAnsi="Times New Roman"/>
          <w:bCs/>
          <w:sz w:val="24"/>
          <w:szCs w:val="24"/>
          <w:lang w:eastAsia="ru-RU"/>
        </w:rPr>
      </w:pPr>
    </w:p>
    <w:p w14:paraId="4E437180" w14:textId="18ACC49A" w:rsidR="0017680F" w:rsidRDefault="0017680F" w:rsidP="0017680F">
      <w:pPr>
        <w:widowControl w:val="0"/>
        <w:adjustRightInd w:val="0"/>
        <w:spacing w:after="0" w:line="240" w:lineRule="auto"/>
        <w:ind w:firstLine="567"/>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 ПОРЯДКЕ ПРОВЕДЕНИЯ КОНКУРСА НА ЗАМЕЩЕНИЕ ДОЛЖНОСТИ ГЛАВЫ АДМИНИСТРАЦИИ </w:t>
      </w:r>
      <w:r w:rsidR="00980940">
        <w:rPr>
          <w:rFonts w:ascii="Times New Roman" w:eastAsia="Times New Roman" w:hAnsi="Times New Roman"/>
          <w:bCs/>
          <w:sz w:val="24"/>
          <w:szCs w:val="24"/>
          <w:lang w:eastAsia="ru-RU"/>
        </w:rPr>
        <w:t>КОЙДАНСКОГО</w:t>
      </w:r>
      <w:r>
        <w:rPr>
          <w:rFonts w:ascii="Times New Roman" w:eastAsia="Times New Roman" w:hAnsi="Times New Roman"/>
          <w:bCs/>
          <w:sz w:val="24"/>
          <w:szCs w:val="24"/>
          <w:lang w:eastAsia="ru-RU"/>
        </w:rPr>
        <w:t xml:space="preserve"> СЕЛЬСКОГО ПОСЕЛЕНИЯ</w:t>
      </w:r>
    </w:p>
    <w:p w14:paraId="0C661CE9" w14:textId="77777777" w:rsidR="0017680F" w:rsidRDefault="0017680F" w:rsidP="0017680F">
      <w:pPr>
        <w:widowControl w:val="0"/>
        <w:adjustRightInd w:val="0"/>
        <w:spacing w:after="0" w:line="240" w:lineRule="auto"/>
        <w:ind w:firstLine="567"/>
        <w:jc w:val="center"/>
        <w:rPr>
          <w:rFonts w:ascii="Times New Roman" w:eastAsia="Times New Roman" w:hAnsi="Times New Roman"/>
          <w:sz w:val="24"/>
          <w:szCs w:val="24"/>
          <w:lang w:eastAsia="ru-RU"/>
        </w:rPr>
      </w:pPr>
    </w:p>
    <w:p w14:paraId="446FCF37" w14:textId="77777777" w:rsidR="0017680F" w:rsidRPr="0017680F" w:rsidRDefault="0017680F" w:rsidP="0017680F">
      <w:pPr>
        <w:widowControl w:val="0"/>
        <w:adjustRightInd w:val="0"/>
        <w:spacing w:after="0" w:line="240" w:lineRule="auto"/>
        <w:ind w:firstLine="567"/>
        <w:jc w:val="both"/>
        <w:outlineLvl w:val="1"/>
        <w:rPr>
          <w:rFonts w:ascii="Times New Roman" w:eastAsia="Times New Roman" w:hAnsi="Times New Roman"/>
          <w:b/>
          <w:sz w:val="24"/>
          <w:szCs w:val="24"/>
          <w:lang w:eastAsia="ru-RU"/>
        </w:rPr>
      </w:pPr>
      <w:bookmarkStart w:id="1" w:name="Par31"/>
      <w:bookmarkEnd w:id="1"/>
      <w:r w:rsidRPr="00F562E5">
        <w:rPr>
          <w:rFonts w:ascii="Times New Roman" w:eastAsia="Times New Roman" w:hAnsi="Times New Roman"/>
          <w:b/>
          <w:sz w:val="24"/>
          <w:szCs w:val="24"/>
          <w:lang w:eastAsia="ru-RU"/>
        </w:rPr>
        <w:t>1. Общие положения</w:t>
      </w:r>
      <w:r>
        <w:rPr>
          <w:rFonts w:ascii="Times New Roman" w:eastAsia="Times New Roman" w:hAnsi="Times New Roman"/>
          <w:b/>
          <w:sz w:val="24"/>
          <w:szCs w:val="24"/>
          <w:lang w:eastAsia="ru-RU"/>
        </w:rPr>
        <w:t>.</w:t>
      </w:r>
    </w:p>
    <w:p w14:paraId="106D5025" w14:textId="2A03C829"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Настоящим Положением в соответствии с Федеральным </w:t>
      </w:r>
      <w:hyperlink r:id="rId8" w:tgtFrame="_self" w:history="1">
        <w:r>
          <w:rPr>
            <w:rStyle w:val="a6"/>
            <w:rFonts w:ascii="Times New Roman" w:eastAsia="Times New Roman" w:hAnsi="Times New Roman"/>
            <w:sz w:val="24"/>
            <w:szCs w:val="24"/>
          </w:rPr>
          <w:t>законом</w:t>
        </w:r>
      </w:hyperlink>
      <w:r>
        <w:rPr>
          <w:rFonts w:ascii="Times New Roman" w:eastAsia="Times New Roman" w:hAnsi="Times New Roman"/>
          <w:sz w:val="24"/>
          <w:szCs w:val="24"/>
          <w:lang w:eastAsia="ru-RU"/>
        </w:rPr>
        <w:t xml:space="preserve"> от 06.10.2003 № 131-ФЗ «Об общих принципах организации местного самоуправления в Российской Федерации», Федеральным </w:t>
      </w:r>
      <w:hyperlink r:id="rId9" w:tgtFrame="_self" w:history="1">
        <w:r>
          <w:rPr>
            <w:rStyle w:val="a6"/>
            <w:rFonts w:ascii="Times New Roman" w:eastAsia="Times New Roman" w:hAnsi="Times New Roman"/>
            <w:sz w:val="24"/>
            <w:szCs w:val="24"/>
          </w:rPr>
          <w:t>законом</w:t>
        </w:r>
      </w:hyperlink>
      <w:r>
        <w:rPr>
          <w:rFonts w:ascii="Times New Roman" w:eastAsia="Times New Roman" w:hAnsi="Times New Roman"/>
          <w:sz w:val="24"/>
          <w:szCs w:val="24"/>
          <w:lang w:eastAsia="ru-RU"/>
        </w:rPr>
        <w:t xml:space="preserve"> от 02.03.2007 № 25-ФЗ «О муниципальной службе в Российской Федерации», </w:t>
      </w:r>
      <w:hyperlink r:id="rId10" w:tgtFrame="_self" w:history="1">
        <w:r>
          <w:rPr>
            <w:rStyle w:val="a6"/>
            <w:rFonts w:ascii="Times New Roman" w:eastAsia="Times New Roman" w:hAnsi="Times New Roman"/>
            <w:sz w:val="24"/>
            <w:szCs w:val="24"/>
          </w:rPr>
          <w:t>Законом</w:t>
        </w:r>
      </w:hyperlink>
      <w:r>
        <w:rPr>
          <w:rFonts w:ascii="Times New Roman" w:eastAsia="Times New Roman" w:hAnsi="Times New Roman"/>
          <w:sz w:val="24"/>
          <w:szCs w:val="24"/>
          <w:lang w:eastAsia="ru-RU"/>
        </w:rPr>
        <w:t xml:space="preserve"> Карачаево-Черкесской Республики от 15.11.2007 № 75-РЗ «О некоторых вопросах муниципальной службы в Карачаево-Черкесской Республике», </w:t>
      </w:r>
      <w:hyperlink r:id="rId11" w:tgtFrame="_self" w:history="1">
        <w:r>
          <w:rPr>
            <w:rStyle w:val="a6"/>
            <w:rFonts w:ascii="Times New Roman" w:eastAsia="Times New Roman" w:hAnsi="Times New Roman"/>
            <w:sz w:val="24"/>
            <w:szCs w:val="24"/>
          </w:rPr>
          <w:t>Уставом</w:t>
        </w:r>
      </w:hyperlink>
      <w:r>
        <w:t xml:space="preserve">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 определяется порядок проведения конкурса на замещение должности Главы администрации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  (далее - конкурс), в том числе порядок формирования и организации деятельности конкурсной комиссии, принятия решения об объявлении конкурса, условия и процедура проведения конкурса, а также порядок принятия решения конкурсной комиссии по результатам конкурса.</w:t>
      </w:r>
    </w:p>
    <w:p w14:paraId="4CA842C7" w14:textId="4115DAF9"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Целью конкурса является отбор на альтернативной основе кандидатов на замещение должности Главы администрации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 (далее - кандидаты) из числа граждан, представивших документы для участия в конкурсе, на основании их соответствия установленным квалификационным требованиям к этой должности муниципальной службы, профессиональной подготовки, стажа и опыта работы, знаний, умений, навыков и иных качеств, выявленных в результате проведения конкурса.</w:t>
      </w:r>
    </w:p>
    <w:p w14:paraId="6E16B3FE"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 Общий порядок проведения конкурса предусматривает:</w:t>
      </w:r>
    </w:p>
    <w:p w14:paraId="78040018" w14:textId="4D82C57E"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принятие Советом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 решения об объявлении конкурса;</w:t>
      </w:r>
    </w:p>
    <w:p w14:paraId="4C849D6B"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уведомление Главы администрации Усть-Джегутинского муниципального </w:t>
      </w:r>
      <w:proofErr w:type="gramStart"/>
      <w:r>
        <w:rPr>
          <w:rFonts w:ascii="Times New Roman" w:eastAsia="Times New Roman" w:hAnsi="Times New Roman"/>
          <w:sz w:val="24"/>
          <w:szCs w:val="24"/>
          <w:lang w:eastAsia="ru-RU"/>
        </w:rPr>
        <w:t>района  об</w:t>
      </w:r>
      <w:proofErr w:type="gramEnd"/>
      <w:r>
        <w:rPr>
          <w:rFonts w:ascii="Times New Roman" w:eastAsia="Times New Roman" w:hAnsi="Times New Roman"/>
          <w:sz w:val="24"/>
          <w:szCs w:val="24"/>
          <w:lang w:eastAsia="ru-RU"/>
        </w:rPr>
        <w:t xml:space="preserve"> объявлении конкурса и начале формирования конкурсной комиссии;</w:t>
      </w:r>
    </w:p>
    <w:p w14:paraId="1697DFB9" w14:textId="0DF2700E"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опубликование Советом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 объявления о проведении конкурса;</w:t>
      </w:r>
    </w:p>
    <w:p w14:paraId="5B6E8B7B"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конкурс;</w:t>
      </w:r>
    </w:p>
    <w:p w14:paraId="3AE9CE44"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принятие конкурсной комиссией решения по результатам конкурса;</w:t>
      </w:r>
    </w:p>
    <w:p w14:paraId="369AE5B7" w14:textId="027096FD"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представление конкурсной комиссией кандидатов для назначения на должность Главы администрации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 на рассмотрение Совета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w:t>
      </w:r>
    </w:p>
    <w:p w14:paraId="6F6B5D3E" w14:textId="707E2EE5"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принятие </w:t>
      </w:r>
      <w:proofErr w:type="gramStart"/>
      <w:r>
        <w:rPr>
          <w:rFonts w:ascii="Times New Roman" w:eastAsia="Times New Roman" w:hAnsi="Times New Roman"/>
          <w:sz w:val="24"/>
          <w:szCs w:val="24"/>
          <w:lang w:eastAsia="ru-RU"/>
        </w:rPr>
        <w:t xml:space="preserve">Советом </w:t>
      </w:r>
      <w:r w:rsidRPr="00F562E5">
        <w:rPr>
          <w:rFonts w:ascii="Times New Roman" w:eastAsia="Times New Roman" w:hAnsi="Times New Roman"/>
          <w:sz w:val="24"/>
          <w:szCs w:val="24"/>
          <w:lang w:eastAsia="ru-RU"/>
        </w:rPr>
        <w:t xml:space="preserve"> </w:t>
      </w:r>
      <w:proofErr w:type="spellStart"/>
      <w:r w:rsidR="00980940">
        <w:rPr>
          <w:rFonts w:ascii="Times New Roman" w:eastAsia="Times New Roman" w:hAnsi="Times New Roman"/>
          <w:sz w:val="24"/>
          <w:szCs w:val="24"/>
          <w:lang w:eastAsia="ru-RU"/>
        </w:rPr>
        <w:t>Койданского</w:t>
      </w:r>
      <w:proofErr w:type="spellEnd"/>
      <w:proofErr w:type="gramEnd"/>
      <w:r>
        <w:rPr>
          <w:rFonts w:ascii="Times New Roman" w:eastAsia="Times New Roman" w:hAnsi="Times New Roman"/>
          <w:sz w:val="24"/>
          <w:szCs w:val="24"/>
          <w:lang w:eastAsia="ru-RU"/>
        </w:rPr>
        <w:t xml:space="preserve"> сельского поселения решения о назначении кандидата на должность Главы администрации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w:t>
      </w:r>
    </w:p>
    <w:p w14:paraId="04E50378" w14:textId="77777777" w:rsidR="0017680F" w:rsidRDefault="0017680F" w:rsidP="0017680F">
      <w:pPr>
        <w:widowControl w:val="0"/>
        <w:adjustRightInd w:val="0"/>
        <w:spacing w:after="0" w:line="240" w:lineRule="auto"/>
        <w:ind w:firstLine="567"/>
        <w:jc w:val="both"/>
        <w:rPr>
          <w:rFonts w:ascii="Times New Roman" w:eastAsia="Times New Roman" w:hAnsi="Times New Roman"/>
          <w:sz w:val="24"/>
          <w:szCs w:val="24"/>
          <w:lang w:eastAsia="ru-RU"/>
        </w:rPr>
      </w:pPr>
    </w:p>
    <w:p w14:paraId="60C2D474" w14:textId="77777777" w:rsidR="0017680F" w:rsidRPr="0017680F" w:rsidRDefault="0017680F" w:rsidP="0017680F">
      <w:pPr>
        <w:widowControl w:val="0"/>
        <w:adjustRightInd w:val="0"/>
        <w:spacing w:after="0" w:line="240" w:lineRule="auto"/>
        <w:ind w:firstLine="567"/>
        <w:jc w:val="both"/>
        <w:outlineLvl w:val="1"/>
        <w:rPr>
          <w:rFonts w:ascii="Times New Roman" w:eastAsia="Times New Roman" w:hAnsi="Times New Roman"/>
          <w:b/>
          <w:sz w:val="24"/>
          <w:szCs w:val="24"/>
          <w:lang w:eastAsia="ru-RU"/>
        </w:rPr>
      </w:pPr>
      <w:bookmarkStart w:id="2" w:name="Par45"/>
      <w:bookmarkEnd w:id="2"/>
      <w:r w:rsidRPr="00F562E5">
        <w:rPr>
          <w:rFonts w:ascii="Times New Roman" w:eastAsia="Times New Roman" w:hAnsi="Times New Roman"/>
          <w:b/>
          <w:sz w:val="24"/>
          <w:szCs w:val="24"/>
          <w:lang w:eastAsia="ru-RU"/>
        </w:rPr>
        <w:t>2. Порядок формиров</w:t>
      </w:r>
      <w:r>
        <w:rPr>
          <w:rFonts w:ascii="Times New Roman" w:eastAsia="Times New Roman" w:hAnsi="Times New Roman"/>
          <w:b/>
          <w:sz w:val="24"/>
          <w:szCs w:val="24"/>
          <w:lang w:eastAsia="ru-RU"/>
        </w:rPr>
        <w:t xml:space="preserve">ания и организации </w:t>
      </w:r>
      <w:proofErr w:type="gramStart"/>
      <w:r>
        <w:rPr>
          <w:rFonts w:ascii="Times New Roman" w:eastAsia="Times New Roman" w:hAnsi="Times New Roman"/>
          <w:b/>
          <w:sz w:val="24"/>
          <w:szCs w:val="24"/>
          <w:lang w:eastAsia="ru-RU"/>
        </w:rPr>
        <w:t xml:space="preserve">деятельности  </w:t>
      </w:r>
      <w:r w:rsidRPr="00F562E5">
        <w:rPr>
          <w:rFonts w:ascii="Times New Roman" w:eastAsia="Times New Roman" w:hAnsi="Times New Roman"/>
          <w:b/>
          <w:sz w:val="24"/>
          <w:szCs w:val="24"/>
          <w:lang w:eastAsia="ru-RU"/>
        </w:rPr>
        <w:t>конкурсной</w:t>
      </w:r>
      <w:proofErr w:type="gramEnd"/>
      <w:r w:rsidRPr="00F562E5">
        <w:rPr>
          <w:rFonts w:ascii="Times New Roman" w:eastAsia="Times New Roman" w:hAnsi="Times New Roman"/>
          <w:b/>
          <w:sz w:val="24"/>
          <w:szCs w:val="24"/>
          <w:lang w:eastAsia="ru-RU"/>
        </w:rPr>
        <w:t xml:space="preserve"> комиссии</w:t>
      </w:r>
      <w:r>
        <w:rPr>
          <w:rFonts w:ascii="Times New Roman" w:eastAsia="Times New Roman" w:hAnsi="Times New Roman"/>
          <w:b/>
          <w:sz w:val="24"/>
          <w:szCs w:val="24"/>
          <w:lang w:eastAsia="ru-RU"/>
        </w:rPr>
        <w:t>.</w:t>
      </w:r>
    </w:p>
    <w:p w14:paraId="2D5D5962"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 Организация и проведение конкурса осуществляется конкурсной комиссией, формируемой в соответствии с федеральными законами и настоящим Положением.</w:t>
      </w:r>
    </w:p>
    <w:p w14:paraId="713AC603"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 Конкурсная комиссия является коллегиальным органом и обладает следующими полномочиями:</w:t>
      </w:r>
    </w:p>
    <w:p w14:paraId="76CB50E1"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рассматривает документы, представленные для участия в конкурсе;</w:t>
      </w:r>
    </w:p>
    <w:p w14:paraId="70EAC83D"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обеспечивает соблюдение равных условий проведения конкурса для каждого из кандидатов;</w:t>
      </w:r>
    </w:p>
    <w:p w14:paraId="7A10B9C7"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 определяет результаты конкурса;</w:t>
      </w:r>
    </w:p>
    <w:p w14:paraId="6EB3FD9A" w14:textId="5E2174A1"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представляет кандидатов на</w:t>
      </w:r>
      <w:r w:rsidR="00B829B1">
        <w:rPr>
          <w:rFonts w:ascii="Times New Roman" w:eastAsia="Times New Roman" w:hAnsi="Times New Roman"/>
          <w:sz w:val="24"/>
          <w:szCs w:val="24"/>
          <w:lang w:eastAsia="ru-RU"/>
        </w:rPr>
        <w:t xml:space="preserve"> должность Главы администрации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 в Совет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w:t>
      </w:r>
    </w:p>
    <w:p w14:paraId="0A14F5F5" w14:textId="06B41C6B" w:rsidR="0017680F" w:rsidRDefault="0017680F" w:rsidP="0017680F">
      <w:pPr>
        <w:widowControl w:val="0"/>
        <w:adjustRightInd w:val="0"/>
        <w:spacing w:after="0" w:line="240" w:lineRule="auto"/>
        <w:ind w:firstLine="540"/>
        <w:jc w:val="both"/>
        <w:rPr>
          <w:rFonts w:ascii="Times New Roman" w:eastAsia="Times New Roman" w:hAnsi="Times New Roman"/>
          <w:color w:val="000000" w:themeColor="text1"/>
          <w:sz w:val="24"/>
          <w:szCs w:val="24"/>
          <w:lang w:eastAsia="ru-RU"/>
        </w:rPr>
      </w:pPr>
      <w:r>
        <w:rPr>
          <w:rFonts w:ascii="Times New Roman" w:eastAsia="Times New Roman" w:hAnsi="Times New Roman"/>
          <w:sz w:val="24"/>
          <w:szCs w:val="24"/>
          <w:lang w:eastAsia="ru-RU"/>
        </w:rPr>
        <w:t xml:space="preserve">2.3. Общее число членов конкурсной комиссии составляет </w:t>
      </w:r>
      <w:r>
        <w:rPr>
          <w:rFonts w:ascii="Times New Roman" w:eastAsia="Times New Roman" w:hAnsi="Times New Roman"/>
          <w:color w:val="000000" w:themeColor="text1"/>
          <w:sz w:val="24"/>
          <w:szCs w:val="24"/>
          <w:lang w:eastAsia="ru-RU"/>
        </w:rPr>
        <w:t>4(</w:t>
      </w:r>
      <w:r w:rsidR="000C08CF">
        <w:rPr>
          <w:rFonts w:ascii="Times New Roman" w:eastAsia="Times New Roman" w:hAnsi="Times New Roman"/>
          <w:color w:val="000000" w:themeColor="text1"/>
          <w:sz w:val="24"/>
          <w:szCs w:val="24"/>
          <w:lang w:eastAsia="ru-RU"/>
        </w:rPr>
        <w:t>ч</w:t>
      </w:r>
      <w:r>
        <w:rPr>
          <w:rFonts w:ascii="Times New Roman" w:eastAsia="Times New Roman" w:hAnsi="Times New Roman"/>
          <w:color w:val="000000" w:themeColor="text1"/>
          <w:sz w:val="24"/>
          <w:szCs w:val="24"/>
          <w:lang w:eastAsia="ru-RU"/>
        </w:rPr>
        <w:t>етыре) человека.</w:t>
      </w:r>
    </w:p>
    <w:p w14:paraId="612C78F7" w14:textId="1DCE1432"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2.4. При формировании конкурсной комиссии половина ее членов назначаются Советом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 а другая половина - Главой администрации Усть-Джегутинского муниципального района.</w:t>
      </w:r>
    </w:p>
    <w:p w14:paraId="02298815"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14:paraId="0E5633C5"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w:t>
      </w:r>
    </w:p>
    <w:p w14:paraId="1C0CD181"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 Председатель конкурсной комиссии:</w:t>
      </w:r>
    </w:p>
    <w:p w14:paraId="32CE108A"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осуществляет общее руководство работой конкурсной комиссии;</w:t>
      </w:r>
    </w:p>
    <w:p w14:paraId="265D4D55"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определяет дату и повестку заседания конкурсной комиссии;</w:t>
      </w:r>
    </w:p>
    <w:p w14:paraId="646C8F7E"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распределяет обязанности между членами конкурсной комиссии;</w:t>
      </w:r>
    </w:p>
    <w:p w14:paraId="33C9B7E8"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подписывает протоколы заседаний конкурсной комиссии и принятые конкурсной комиссией решения;</w:t>
      </w:r>
    </w:p>
    <w:p w14:paraId="5CA0FEAB"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контролирует исполнение решений, принятых конкурсной комиссией;</w:t>
      </w:r>
    </w:p>
    <w:p w14:paraId="2756D996"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14:paraId="49E625CF" w14:textId="6A9A6BFF"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представляет на заседании Совета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w:t>
      </w:r>
      <w:proofErr w:type="gramStart"/>
      <w:r>
        <w:rPr>
          <w:rFonts w:ascii="Times New Roman" w:eastAsia="Times New Roman" w:hAnsi="Times New Roman"/>
          <w:sz w:val="24"/>
          <w:szCs w:val="24"/>
          <w:lang w:eastAsia="ru-RU"/>
        </w:rPr>
        <w:t>поселения  принятое</w:t>
      </w:r>
      <w:proofErr w:type="gramEnd"/>
      <w:r>
        <w:rPr>
          <w:rFonts w:ascii="Times New Roman" w:eastAsia="Times New Roman" w:hAnsi="Times New Roman"/>
          <w:sz w:val="24"/>
          <w:szCs w:val="24"/>
          <w:lang w:eastAsia="ru-RU"/>
        </w:rPr>
        <w:t xml:space="preserve"> по результатам конкурса решение конкурсной комиссии.</w:t>
      </w:r>
    </w:p>
    <w:p w14:paraId="1D4559A2"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14:paraId="088C50C1"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 Секретарь конкурсной комиссии:</w:t>
      </w:r>
    </w:p>
    <w:p w14:paraId="0A02B8BC"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осуществляет организационное обеспечение деятельности конкурсной комиссии;</w:t>
      </w:r>
    </w:p>
    <w:p w14:paraId="2575B5C0"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14:paraId="2FCA5C18"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ведет и подписывает протоколы заседаний конкурсной комиссии;</w:t>
      </w:r>
    </w:p>
    <w:p w14:paraId="013BDA4B"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оформляет принятые конкурсной комиссией решения;</w:t>
      </w:r>
    </w:p>
    <w:p w14:paraId="70320CFD"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решает иные организационные вопросы, связанные с подготовкой и проведением заседаний конкурсной комиссии.</w:t>
      </w:r>
    </w:p>
    <w:p w14:paraId="4B294A62"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 Организационной формой деятельности конкурсной комиссии являются заседания.</w:t>
      </w:r>
    </w:p>
    <w:p w14:paraId="0A177C61"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заседании конкурсной комиссии секретарем ведется протокол, в котором отражается информация о ходе заседания и принятых решениях.</w:t>
      </w:r>
    </w:p>
    <w:p w14:paraId="420B427F"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Протокол подписывается председателем и секретарем конкурсной комиссии.</w:t>
      </w:r>
    </w:p>
    <w:p w14:paraId="4502D0E3"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2.10. Заседание конкурсной комиссии является правомочным, если на нем присутствует не менее трех членов конкурсной комиссии.</w:t>
      </w:r>
    </w:p>
    <w:p w14:paraId="18146AA3"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При этом в случае выбытия члена конкурсной комиссии, назначенного Главой администрации Усть-Джегутинского муниципального района, назначение нового члена конкурсной комиссии производится Главой администрации Усть-Джегутинского муниципального района.</w:t>
      </w:r>
    </w:p>
    <w:p w14:paraId="624B9E58"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2.11.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если иное не установлено настоящим Положением. При равенстве голосов решающим является голос председательствующего на заседании конкурсной комиссии.</w:t>
      </w:r>
    </w:p>
    <w:p w14:paraId="0A06797A" w14:textId="1B5440F8"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2.12. Материально-техническое обеспечение деятельности конкурсной комиссии, в том числе хранение ее документации, осуществляется аппаратом администрации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w:t>
      </w:r>
    </w:p>
    <w:p w14:paraId="356EF930" w14:textId="7CD28F3F"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2.13. Конкурсная комиссия осуществляет свои полномочия с момента ее формирования в правомочном составе до дня вступления в силу решения Совета  </w:t>
      </w:r>
      <w:r w:rsidRPr="00F562E5">
        <w:rPr>
          <w:rFonts w:ascii="Times New Roman" w:eastAsia="Times New Roman" w:hAnsi="Times New Roman"/>
          <w:sz w:val="24"/>
          <w:szCs w:val="24"/>
          <w:lang w:eastAsia="ru-RU"/>
        </w:rPr>
        <w:t xml:space="preserve">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w:t>
      </w:r>
      <w:proofErr w:type="gramStart"/>
      <w:r>
        <w:rPr>
          <w:rFonts w:ascii="Times New Roman" w:eastAsia="Times New Roman" w:hAnsi="Times New Roman"/>
          <w:sz w:val="24"/>
          <w:szCs w:val="24"/>
          <w:lang w:eastAsia="ru-RU"/>
        </w:rPr>
        <w:t>поселения  о</w:t>
      </w:r>
      <w:proofErr w:type="gramEnd"/>
      <w:r>
        <w:rPr>
          <w:rFonts w:ascii="Times New Roman" w:eastAsia="Times New Roman" w:hAnsi="Times New Roman"/>
          <w:sz w:val="24"/>
          <w:szCs w:val="24"/>
          <w:lang w:eastAsia="ru-RU"/>
        </w:rPr>
        <w:t xml:space="preserve"> назначении на должность Главы администрации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  одного из кандидатов, представленных конкурсной комиссией по результатам конкурса.</w:t>
      </w:r>
    </w:p>
    <w:p w14:paraId="7D5A854B" w14:textId="77777777" w:rsidR="0017680F" w:rsidRDefault="0017680F" w:rsidP="0017680F">
      <w:pPr>
        <w:widowControl w:val="0"/>
        <w:adjustRightInd w:val="0"/>
        <w:spacing w:after="0" w:line="240" w:lineRule="auto"/>
        <w:ind w:firstLine="567"/>
        <w:jc w:val="both"/>
        <w:rPr>
          <w:rFonts w:ascii="Times New Roman" w:eastAsia="Times New Roman" w:hAnsi="Times New Roman"/>
          <w:sz w:val="24"/>
          <w:szCs w:val="24"/>
          <w:lang w:eastAsia="ru-RU"/>
        </w:rPr>
      </w:pPr>
    </w:p>
    <w:p w14:paraId="14B88CCE" w14:textId="77777777" w:rsidR="0017680F" w:rsidRPr="00F562E5" w:rsidRDefault="0017680F" w:rsidP="0017680F">
      <w:pPr>
        <w:widowControl w:val="0"/>
        <w:adjustRightInd w:val="0"/>
        <w:spacing w:after="0" w:line="240" w:lineRule="auto"/>
        <w:ind w:firstLine="567"/>
        <w:jc w:val="both"/>
        <w:outlineLvl w:val="1"/>
        <w:rPr>
          <w:rFonts w:ascii="Times New Roman" w:eastAsia="Times New Roman" w:hAnsi="Times New Roman"/>
          <w:b/>
          <w:sz w:val="24"/>
          <w:szCs w:val="24"/>
          <w:lang w:eastAsia="ru-RU"/>
        </w:rPr>
      </w:pPr>
      <w:bookmarkStart w:id="3" w:name="Par83"/>
      <w:bookmarkEnd w:id="3"/>
      <w:r w:rsidRPr="00F562E5">
        <w:rPr>
          <w:rFonts w:ascii="Times New Roman" w:eastAsia="Times New Roman" w:hAnsi="Times New Roman"/>
          <w:b/>
          <w:sz w:val="24"/>
          <w:szCs w:val="24"/>
          <w:lang w:eastAsia="ru-RU"/>
        </w:rPr>
        <w:t>3. Порядок принятия решения об объявлении конкурса</w:t>
      </w:r>
      <w:r>
        <w:rPr>
          <w:rFonts w:ascii="Times New Roman" w:eastAsia="Times New Roman" w:hAnsi="Times New Roman"/>
          <w:b/>
          <w:sz w:val="24"/>
          <w:szCs w:val="24"/>
          <w:lang w:eastAsia="ru-RU"/>
        </w:rPr>
        <w:t>.</w:t>
      </w:r>
    </w:p>
    <w:p w14:paraId="06FE6660" w14:textId="6B4D4A69"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 Решение об объявлении конкурса принимается Советом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w:t>
      </w:r>
    </w:p>
    <w:p w14:paraId="68AA1271"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Решение об объявлении конкурса принимается в случаях:</w:t>
      </w:r>
    </w:p>
    <w:p w14:paraId="5F926146" w14:textId="3AE0CF64"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истечения срока полномочий Главы администрации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сельского  поселения</w:t>
      </w:r>
      <w:proofErr w:type="gramEnd"/>
      <w:r>
        <w:rPr>
          <w:rFonts w:ascii="Times New Roman" w:eastAsia="Times New Roman" w:hAnsi="Times New Roman"/>
          <w:sz w:val="24"/>
          <w:szCs w:val="24"/>
          <w:lang w:eastAsia="ru-RU"/>
        </w:rPr>
        <w:t>;</w:t>
      </w:r>
    </w:p>
    <w:p w14:paraId="0DAAADAC" w14:textId="3A0D2B02"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досрочного прекращения полномочий Главы администрации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w:t>
      </w:r>
    </w:p>
    <w:p w14:paraId="67D560E5" w14:textId="666388C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внесения изменений в законодательные и иные нормативные правовые акты Российской Федерации, Карачаево-Черкесской Республики, Устав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 если такими изменениями обусловлена необходимость назначения Главы администрации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w:t>
      </w:r>
    </w:p>
    <w:p w14:paraId="7FF320FB" w14:textId="2791038D"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признания конкурса на замещение должности Главы администрации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w:t>
      </w:r>
      <w:proofErr w:type="gramStart"/>
      <w:r>
        <w:rPr>
          <w:rFonts w:ascii="Times New Roman" w:eastAsia="Times New Roman" w:hAnsi="Times New Roman"/>
          <w:sz w:val="24"/>
          <w:szCs w:val="24"/>
          <w:lang w:eastAsia="ru-RU"/>
        </w:rPr>
        <w:t>поселения  несостоявшимся</w:t>
      </w:r>
      <w:proofErr w:type="gramEnd"/>
      <w:r>
        <w:rPr>
          <w:rFonts w:ascii="Times New Roman" w:eastAsia="Times New Roman" w:hAnsi="Times New Roman"/>
          <w:sz w:val="24"/>
          <w:szCs w:val="24"/>
          <w:lang w:eastAsia="ru-RU"/>
        </w:rPr>
        <w:t>.</w:t>
      </w:r>
    </w:p>
    <w:p w14:paraId="2D453DB0"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bookmarkStart w:id="4" w:name="Par92"/>
      <w:bookmarkEnd w:id="4"/>
      <w:r>
        <w:rPr>
          <w:rFonts w:ascii="Times New Roman" w:eastAsia="Times New Roman" w:hAnsi="Times New Roman"/>
          <w:sz w:val="24"/>
          <w:szCs w:val="24"/>
          <w:lang w:eastAsia="ru-RU"/>
        </w:rPr>
        <w:t>3.3. В решении об объявлении конкурса в обязательном порядке указываются:</w:t>
      </w:r>
    </w:p>
    <w:p w14:paraId="545C5032"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дата проведения конкурса;</w:t>
      </w:r>
    </w:p>
    <w:p w14:paraId="747D5E09"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срок приема (дата начала и дата окончания), место и время приема документов, подлежащих представлению в конкурсную комиссию в соответствии с настоящим Положением;</w:t>
      </w:r>
    </w:p>
    <w:p w14:paraId="088D713D" w14:textId="5AA290B0"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персональный состав членов конкурсной комиссии, назначаемых Советом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w:t>
      </w:r>
    </w:p>
    <w:p w14:paraId="353DEF47"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условия конкурса, в том числе порядок проведения конкурсных испытаний;</w:t>
      </w:r>
    </w:p>
    <w:p w14:paraId="24114086" w14:textId="69F5C75D"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условия контракта для Главы администрации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  </w:t>
      </w:r>
    </w:p>
    <w:p w14:paraId="44E52454" w14:textId="11F2523E"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 Не позднее дня, следующего за днем принятия решения, указанного в </w:t>
      </w:r>
      <w:hyperlink r:id="rId12" w:anchor="Par92" w:tgtFrame="_self" w:history="1">
        <w:r>
          <w:rPr>
            <w:rStyle w:val="a6"/>
            <w:rFonts w:ascii="Times New Roman" w:eastAsia="Times New Roman" w:hAnsi="Times New Roman"/>
            <w:sz w:val="24"/>
            <w:szCs w:val="24"/>
          </w:rPr>
          <w:t>пункте 3.3</w:t>
        </w:r>
      </w:hyperlink>
      <w:r>
        <w:rPr>
          <w:rFonts w:ascii="Times New Roman" w:eastAsia="Times New Roman" w:hAnsi="Times New Roman"/>
          <w:sz w:val="24"/>
          <w:szCs w:val="24"/>
          <w:lang w:eastAsia="ru-RU"/>
        </w:rPr>
        <w:t xml:space="preserve"> настоящего Положения, Совет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  в письменной форме уведомляет Главу администрации Усть-Джегутинского муниципального района об объявлении конкурса и начале формирования конкурсной комиссии.</w:t>
      </w:r>
    </w:p>
    <w:p w14:paraId="25AF8794" w14:textId="0AFAC5EE"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 Не позднее чем за 20 дней до дня проведения </w:t>
      </w:r>
      <w:proofErr w:type="gramStart"/>
      <w:r>
        <w:rPr>
          <w:rFonts w:ascii="Times New Roman" w:eastAsia="Times New Roman" w:hAnsi="Times New Roman"/>
          <w:sz w:val="24"/>
          <w:szCs w:val="24"/>
          <w:lang w:eastAsia="ru-RU"/>
        </w:rPr>
        <w:t>конкурса  в</w:t>
      </w:r>
      <w:proofErr w:type="gramEnd"/>
      <w:r>
        <w:rPr>
          <w:rFonts w:ascii="Times New Roman" w:eastAsia="Times New Roman" w:hAnsi="Times New Roman"/>
          <w:sz w:val="24"/>
          <w:szCs w:val="24"/>
          <w:lang w:eastAsia="ru-RU"/>
        </w:rPr>
        <w:t xml:space="preserve"> газете «</w:t>
      </w:r>
      <w:proofErr w:type="spellStart"/>
      <w:r>
        <w:rPr>
          <w:rFonts w:ascii="Times New Roman" w:eastAsia="Times New Roman" w:hAnsi="Times New Roman"/>
          <w:sz w:val="24"/>
          <w:szCs w:val="24"/>
          <w:lang w:eastAsia="ru-RU"/>
        </w:rPr>
        <w:t>Джегутинская</w:t>
      </w:r>
      <w:proofErr w:type="spellEnd"/>
      <w:r>
        <w:rPr>
          <w:rFonts w:ascii="Times New Roman" w:eastAsia="Times New Roman" w:hAnsi="Times New Roman"/>
          <w:sz w:val="24"/>
          <w:szCs w:val="24"/>
          <w:lang w:eastAsia="ru-RU"/>
        </w:rPr>
        <w:t xml:space="preserve"> неделя» и на официальном сайте администрации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  в сети Интернет Советом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  должно быть опубликовано объявление о проведении конкурса, а также проект контракта с лицом, назначаемым на должность Главы администрации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w:t>
      </w:r>
    </w:p>
    <w:p w14:paraId="59F1032B"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объявлении должны быть указаны:</w:t>
      </w:r>
    </w:p>
    <w:p w14:paraId="0E1370A0"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квалификационные и иные требования к кандидатам;</w:t>
      </w:r>
    </w:p>
    <w:p w14:paraId="1AD46219"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перечень документов, необходимых для участия в конкурсе и требования к их оформлению;</w:t>
      </w:r>
    </w:p>
    <w:p w14:paraId="60C426DB"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срок приема документов (дата начала и дата окончания), место и время приема документов, подлежащих представлению в конкурсную комиссию;</w:t>
      </w:r>
    </w:p>
    <w:p w14:paraId="60138E3A"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дата, время и место проведения конкурса;</w:t>
      </w:r>
    </w:p>
    <w:p w14:paraId="69442BC6"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условия конкурса, в том числе порядок проведения конкурсных испытаний;</w:t>
      </w:r>
    </w:p>
    <w:p w14:paraId="77502990" w14:textId="77777777" w:rsidR="0017680F" w:rsidRPr="004B011B" w:rsidRDefault="0017680F" w:rsidP="004B011B">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 сведения об источнике дополнительной информации о конкурсе (адрес, телефон, контактное лицо).</w:t>
      </w:r>
      <w:bookmarkStart w:id="5" w:name="Par108"/>
      <w:bookmarkEnd w:id="5"/>
    </w:p>
    <w:p w14:paraId="595762F6" w14:textId="77777777" w:rsidR="0017680F" w:rsidRPr="0017680F" w:rsidRDefault="0017680F" w:rsidP="0017680F">
      <w:pPr>
        <w:widowControl w:val="0"/>
        <w:adjustRightInd w:val="0"/>
        <w:spacing w:after="0" w:line="240" w:lineRule="auto"/>
        <w:ind w:firstLine="567"/>
        <w:jc w:val="both"/>
        <w:outlineLvl w:val="1"/>
        <w:rPr>
          <w:rFonts w:ascii="Times New Roman" w:eastAsia="Times New Roman" w:hAnsi="Times New Roman"/>
          <w:b/>
          <w:sz w:val="24"/>
          <w:szCs w:val="24"/>
          <w:lang w:eastAsia="ru-RU"/>
        </w:rPr>
      </w:pPr>
      <w:r w:rsidRPr="00F562E5">
        <w:rPr>
          <w:rFonts w:ascii="Times New Roman" w:eastAsia="Times New Roman" w:hAnsi="Times New Roman"/>
          <w:b/>
          <w:sz w:val="24"/>
          <w:szCs w:val="24"/>
          <w:lang w:eastAsia="ru-RU"/>
        </w:rPr>
        <w:t>4. Условия проведения конкурса</w:t>
      </w:r>
      <w:r>
        <w:rPr>
          <w:rFonts w:ascii="Times New Roman" w:eastAsia="Times New Roman" w:hAnsi="Times New Roman"/>
          <w:b/>
          <w:sz w:val="24"/>
          <w:szCs w:val="24"/>
          <w:lang w:eastAsia="ru-RU"/>
        </w:rPr>
        <w:t>.</w:t>
      </w:r>
    </w:p>
    <w:p w14:paraId="087C55B5"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sidRPr="00840055">
        <w:rPr>
          <w:rFonts w:ascii="Times New Roman" w:eastAsia="Times New Roman" w:hAnsi="Times New Roman"/>
          <w:b/>
          <w:sz w:val="24"/>
          <w:szCs w:val="24"/>
          <w:lang w:eastAsia="ru-RU"/>
        </w:rPr>
        <w:t>4.1.</w:t>
      </w:r>
      <w:r>
        <w:rPr>
          <w:rFonts w:ascii="Times New Roman" w:eastAsia="Times New Roman" w:hAnsi="Times New Roman"/>
          <w:sz w:val="24"/>
          <w:szCs w:val="24"/>
          <w:lang w:eastAsia="ru-RU"/>
        </w:rPr>
        <w:t xml:space="preserve"> В соответствии с Федеральным </w:t>
      </w:r>
      <w:hyperlink r:id="rId13" w:tgtFrame="_self" w:history="1">
        <w:r>
          <w:rPr>
            <w:rStyle w:val="a6"/>
            <w:rFonts w:ascii="Times New Roman" w:eastAsia="Times New Roman" w:hAnsi="Times New Roman"/>
            <w:sz w:val="24"/>
            <w:szCs w:val="24"/>
          </w:rPr>
          <w:t>законом</w:t>
        </w:r>
      </w:hyperlink>
      <w:r>
        <w:rPr>
          <w:rFonts w:ascii="Times New Roman" w:eastAsia="Times New Roman" w:hAnsi="Times New Roman"/>
          <w:sz w:val="24"/>
          <w:szCs w:val="24"/>
          <w:lang w:eastAsia="ru-RU"/>
        </w:rPr>
        <w:t xml:space="preserve"> от 02.03.2007 № 25-ФЗ «О муниципальной службе в Российской Федерации», </w:t>
      </w:r>
      <w:hyperlink r:id="rId14" w:tgtFrame="_self" w:history="1">
        <w:r>
          <w:rPr>
            <w:rStyle w:val="a6"/>
            <w:rFonts w:ascii="Times New Roman" w:eastAsia="Times New Roman" w:hAnsi="Times New Roman"/>
            <w:sz w:val="24"/>
            <w:szCs w:val="24"/>
          </w:rPr>
          <w:t>Законом</w:t>
        </w:r>
      </w:hyperlink>
      <w:r>
        <w:rPr>
          <w:rFonts w:ascii="Times New Roman" w:eastAsia="Times New Roman" w:hAnsi="Times New Roman"/>
          <w:sz w:val="24"/>
          <w:szCs w:val="24"/>
          <w:lang w:eastAsia="ru-RU"/>
        </w:rPr>
        <w:t xml:space="preserve"> Карачаево-Черкесской Республики от 15.11.2007 № 75-РЗ «О некоторых вопросах муниципальной службы в Карачаево-Черкесской Республике»</w:t>
      </w:r>
      <w:r>
        <w:rPr>
          <w:rFonts w:ascii="Times New Roman" w:hAnsi="Times New Roman"/>
          <w:sz w:val="24"/>
          <w:szCs w:val="24"/>
        </w:rPr>
        <w:t xml:space="preserve"> право на участие в конкурсе имеют граждане Российской Федерации и граждане иностранных государств, участников международных договоров Российской, в соответствии с которыми иностранные граждане имеют право находиться на муниципальной службе, не моложе 18лет и не старше 65 лет, владеющие государственным языком Российской Федерации и соответствующие следующим квалификационным требованиям</w:t>
      </w:r>
      <w:r>
        <w:rPr>
          <w:rFonts w:ascii="Times New Roman" w:eastAsia="Times New Roman" w:hAnsi="Times New Roman"/>
          <w:sz w:val="24"/>
          <w:szCs w:val="24"/>
          <w:lang w:eastAsia="ru-RU"/>
        </w:rPr>
        <w:t>:</w:t>
      </w:r>
    </w:p>
    <w:p w14:paraId="24F0A82B"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sidRPr="00A712C5">
        <w:rPr>
          <w:rFonts w:ascii="Times New Roman" w:eastAsia="Times New Roman" w:hAnsi="Times New Roman"/>
          <w:sz w:val="24"/>
          <w:szCs w:val="24"/>
          <w:lang w:eastAsia="ru-RU"/>
        </w:rPr>
        <w:t>1) наличие не менее четырех лет стажа муниципальной (госуд</w:t>
      </w:r>
      <w:r w:rsidR="004B011B" w:rsidRPr="00A712C5">
        <w:rPr>
          <w:rFonts w:ascii="Times New Roman" w:eastAsia="Times New Roman" w:hAnsi="Times New Roman"/>
          <w:sz w:val="24"/>
          <w:szCs w:val="24"/>
          <w:lang w:eastAsia="ru-RU"/>
        </w:rPr>
        <w:t xml:space="preserve">арственной) службы </w:t>
      </w:r>
      <w:proofErr w:type="gramStart"/>
      <w:r w:rsidR="004B011B" w:rsidRPr="00A712C5">
        <w:rPr>
          <w:rFonts w:ascii="Times New Roman" w:eastAsia="Times New Roman" w:hAnsi="Times New Roman"/>
          <w:sz w:val="24"/>
          <w:szCs w:val="24"/>
          <w:lang w:eastAsia="ru-RU"/>
        </w:rPr>
        <w:t xml:space="preserve">или </w:t>
      </w:r>
      <w:r w:rsidR="00F945D9" w:rsidRPr="00A712C5">
        <w:rPr>
          <w:rFonts w:ascii="Times New Roman" w:eastAsia="Times New Roman" w:hAnsi="Times New Roman"/>
          <w:sz w:val="24"/>
          <w:szCs w:val="24"/>
          <w:lang w:eastAsia="ru-RU"/>
        </w:rPr>
        <w:t xml:space="preserve"> стажа</w:t>
      </w:r>
      <w:proofErr w:type="gramEnd"/>
      <w:r w:rsidR="00F945D9" w:rsidRPr="00A712C5">
        <w:rPr>
          <w:rFonts w:ascii="Times New Roman" w:eastAsia="Times New Roman" w:hAnsi="Times New Roman"/>
          <w:sz w:val="24"/>
          <w:szCs w:val="24"/>
          <w:lang w:eastAsia="ru-RU"/>
        </w:rPr>
        <w:t xml:space="preserve"> работы по специальности, направлению подготовки</w:t>
      </w:r>
      <w:r w:rsidR="004B011B" w:rsidRPr="00A712C5">
        <w:rPr>
          <w:rFonts w:ascii="Times New Roman" w:eastAsia="Times New Roman" w:hAnsi="Times New Roman"/>
          <w:sz w:val="24"/>
          <w:szCs w:val="24"/>
          <w:lang w:eastAsia="ru-RU"/>
        </w:rPr>
        <w:t xml:space="preserve"> </w:t>
      </w:r>
      <w:r w:rsidR="00F945D9" w:rsidRPr="00A712C5">
        <w:rPr>
          <w:rFonts w:ascii="Times New Roman" w:eastAsia="Times New Roman" w:hAnsi="Times New Roman"/>
          <w:sz w:val="24"/>
          <w:szCs w:val="24"/>
          <w:lang w:eastAsia="ru-RU"/>
        </w:rPr>
        <w:t>-</w:t>
      </w:r>
      <w:r w:rsidR="004B011B" w:rsidRPr="00A712C5">
        <w:rPr>
          <w:rFonts w:ascii="Times New Roman" w:eastAsia="Times New Roman" w:hAnsi="Times New Roman"/>
          <w:sz w:val="24"/>
          <w:szCs w:val="24"/>
          <w:lang w:eastAsia="ru-RU"/>
        </w:rPr>
        <w:t xml:space="preserve"> </w:t>
      </w:r>
      <w:r w:rsidR="00F945D9" w:rsidRPr="00A712C5">
        <w:rPr>
          <w:rFonts w:ascii="Times New Roman" w:eastAsia="Times New Roman" w:hAnsi="Times New Roman"/>
          <w:sz w:val="24"/>
          <w:szCs w:val="24"/>
          <w:lang w:eastAsia="ru-RU"/>
        </w:rPr>
        <w:t>не менее четырех лет;</w:t>
      </w:r>
    </w:p>
    <w:p w14:paraId="3F7041ED" w14:textId="77777777" w:rsidR="0017680F" w:rsidRPr="00F945D9" w:rsidRDefault="0017680F" w:rsidP="00F945D9">
      <w:pPr>
        <w:widowControl w:val="0"/>
        <w:adjustRightInd w:val="0"/>
        <w:spacing w:after="0" w:line="240" w:lineRule="auto"/>
        <w:ind w:firstLine="540"/>
        <w:jc w:val="both"/>
        <w:rPr>
          <w:rFonts w:ascii="Arial" w:eastAsia="Times New Roman" w:hAnsi="Arial" w:cs="Arial"/>
          <w:color w:val="444444"/>
          <w:sz w:val="24"/>
          <w:szCs w:val="24"/>
          <w:lang w:eastAsia="ru-RU"/>
        </w:rPr>
      </w:pPr>
      <w:r>
        <w:rPr>
          <w:rFonts w:ascii="Times New Roman" w:eastAsia="Times New Roman" w:hAnsi="Times New Roman"/>
          <w:sz w:val="24"/>
          <w:szCs w:val="24"/>
          <w:lang w:eastAsia="ru-RU"/>
        </w:rPr>
        <w:t xml:space="preserve">2) </w:t>
      </w:r>
      <w:r w:rsidR="00F945D9">
        <w:rPr>
          <w:rFonts w:ascii="Times New Roman" w:eastAsia="Times New Roman" w:hAnsi="Times New Roman"/>
          <w:sz w:val="24"/>
          <w:szCs w:val="24"/>
          <w:lang w:eastAsia="ru-RU"/>
        </w:rPr>
        <w:t xml:space="preserve">наличие </w:t>
      </w:r>
      <w:r>
        <w:rPr>
          <w:rFonts w:ascii="Times New Roman" w:eastAsia="Times New Roman" w:hAnsi="Times New Roman"/>
          <w:sz w:val="24"/>
          <w:szCs w:val="24"/>
          <w:lang w:eastAsia="ru-RU"/>
        </w:rPr>
        <w:t>выс</w:t>
      </w:r>
      <w:r w:rsidR="00F945D9">
        <w:rPr>
          <w:rFonts w:ascii="Times New Roman" w:eastAsia="Times New Roman" w:hAnsi="Times New Roman"/>
          <w:sz w:val="24"/>
          <w:szCs w:val="24"/>
          <w:lang w:eastAsia="ru-RU"/>
        </w:rPr>
        <w:t xml:space="preserve">шее профессиональное образование </w:t>
      </w:r>
      <w:r w:rsidR="00F945D9" w:rsidRPr="00F945D9">
        <w:rPr>
          <w:rFonts w:ascii="Times New Roman" w:eastAsia="Times New Roman" w:hAnsi="Times New Roman"/>
          <w:color w:val="444444"/>
          <w:sz w:val="24"/>
          <w:szCs w:val="24"/>
          <w:lang w:eastAsia="ru-RU"/>
        </w:rPr>
        <w:t>не ниже специалитета, магистратуры</w:t>
      </w:r>
      <w:r w:rsidR="00F945D9">
        <w:rPr>
          <w:rFonts w:ascii="Times New Roman" w:eastAsia="Times New Roman" w:hAnsi="Times New Roman"/>
          <w:color w:val="444444"/>
          <w:sz w:val="24"/>
          <w:szCs w:val="24"/>
          <w:lang w:eastAsia="ru-RU"/>
        </w:rPr>
        <w:t>;</w:t>
      </w:r>
      <w:r w:rsidR="00F945D9" w:rsidRPr="00F945D9">
        <w:rPr>
          <w:rFonts w:ascii="Times New Roman" w:eastAsia="Times New Roman" w:hAnsi="Times New Roman"/>
          <w:color w:val="444444"/>
          <w:sz w:val="24"/>
          <w:szCs w:val="24"/>
          <w:lang w:eastAsia="ru-RU"/>
        </w:rPr>
        <w:t xml:space="preserve"> </w:t>
      </w:r>
    </w:p>
    <w:p w14:paraId="509E05CD"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Pr>
          <w:rFonts w:ascii="Times New Roman" w:hAnsi="Times New Roman"/>
          <w:sz w:val="24"/>
          <w:szCs w:val="24"/>
        </w:rPr>
        <w:t xml:space="preserve"> з</w:t>
      </w:r>
      <w:r>
        <w:rPr>
          <w:rFonts w:ascii="Times New Roman" w:eastAsia="Times New Roman" w:hAnsi="Times New Roman"/>
          <w:sz w:val="24"/>
          <w:szCs w:val="24"/>
          <w:lang w:eastAsia="ru-RU"/>
        </w:rPr>
        <w:t>нание и умение применять действующее законодательство;</w:t>
      </w:r>
    </w:p>
    <w:p w14:paraId="5951681B"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знание правил делопроизводства в органах местного самоуправления;</w:t>
      </w:r>
    </w:p>
    <w:p w14:paraId="2313BD76"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способность поддерживать уровень квалификации, необходимый для надлежащего исполнения должностных обязанностей;</w:t>
      </w:r>
    </w:p>
    <w:p w14:paraId="47580FB0"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навыки работы на компьютере на уровне пользователя, а также навыки по использованию копировальной техники, средств телефонной и факсимильной связи.</w:t>
      </w:r>
    </w:p>
    <w:p w14:paraId="185EB924"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bookmarkStart w:id="6" w:name="Par115"/>
      <w:bookmarkEnd w:id="6"/>
      <w:r w:rsidRPr="00840055">
        <w:rPr>
          <w:rFonts w:ascii="Times New Roman" w:eastAsia="Times New Roman" w:hAnsi="Times New Roman"/>
          <w:b/>
          <w:sz w:val="24"/>
          <w:szCs w:val="24"/>
          <w:lang w:eastAsia="ru-RU"/>
        </w:rPr>
        <w:t>4.2.</w:t>
      </w:r>
      <w:r>
        <w:rPr>
          <w:rFonts w:ascii="Times New Roman" w:eastAsia="Times New Roman" w:hAnsi="Times New Roman"/>
          <w:sz w:val="24"/>
          <w:szCs w:val="24"/>
          <w:lang w:eastAsia="ru-RU"/>
        </w:rPr>
        <w:t xml:space="preserve"> Гражданин, изъявивший желание участвовать в конкурсе, представляет в конкурсную комиссию следующие документы:</w:t>
      </w:r>
    </w:p>
    <w:p w14:paraId="04F16AA1"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личное </w:t>
      </w:r>
      <w:hyperlink r:id="rId15" w:anchor="Par217" w:tgtFrame="_self" w:history="1">
        <w:r>
          <w:rPr>
            <w:rStyle w:val="a6"/>
            <w:rFonts w:ascii="Times New Roman" w:eastAsia="Times New Roman" w:hAnsi="Times New Roman"/>
            <w:sz w:val="24"/>
            <w:szCs w:val="24"/>
          </w:rPr>
          <w:t>заявление</w:t>
        </w:r>
      </w:hyperlink>
      <w:r>
        <w:rPr>
          <w:rFonts w:ascii="Times New Roman" w:eastAsia="Times New Roman" w:hAnsi="Times New Roman"/>
          <w:sz w:val="24"/>
          <w:szCs w:val="24"/>
          <w:lang w:eastAsia="ru-RU"/>
        </w:rPr>
        <w:t xml:space="preserve"> на участие в конкурсе по форме согласно приложению к настоящему Положению;</w:t>
      </w:r>
    </w:p>
    <w:p w14:paraId="3C946014"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собственноручно заполненную и подписанную анкету по форме, утвержденной </w:t>
      </w:r>
      <w:hyperlink r:id="rId16" w:tgtFrame="_self" w:history="1">
        <w:r>
          <w:rPr>
            <w:rStyle w:val="a6"/>
            <w:rFonts w:ascii="Times New Roman" w:eastAsia="Times New Roman" w:hAnsi="Times New Roman"/>
            <w:sz w:val="24"/>
            <w:szCs w:val="24"/>
          </w:rPr>
          <w:t>распоряжением</w:t>
        </w:r>
      </w:hyperlink>
      <w:r>
        <w:rPr>
          <w:rFonts w:ascii="Times New Roman" w:eastAsia="Times New Roman" w:hAnsi="Times New Roman"/>
          <w:sz w:val="24"/>
          <w:szCs w:val="24"/>
          <w:lang w:eastAsia="ru-RU"/>
        </w:rPr>
        <w:t xml:space="preserve"> Правительства Российской Федерации от 26.05.2005 № 667-р, с приложением 2-х фотографий размером 4*6 без уголка;</w:t>
      </w:r>
    </w:p>
    <w:p w14:paraId="2336C4F2"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копию паспорта;</w:t>
      </w:r>
    </w:p>
    <w:p w14:paraId="072E3E0D"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копии документов, подтверждающих необходимое профессиональное образование, стаж работы и квалификацию:</w:t>
      </w:r>
    </w:p>
    <w:p w14:paraId="140F2CCD"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-копию документа о высшем профессиональном образовании</w:t>
      </w:r>
      <w:r w:rsidR="00840055">
        <w:rPr>
          <w:rFonts w:ascii="Times New Roman" w:eastAsia="Times New Roman" w:hAnsi="Times New Roman"/>
          <w:sz w:val="24"/>
          <w:szCs w:val="24"/>
          <w:lang w:eastAsia="ru-RU"/>
        </w:rPr>
        <w:t xml:space="preserve"> не ниже специалитета, магистратуры</w:t>
      </w:r>
      <w:r>
        <w:rPr>
          <w:rFonts w:ascii="Times New Roman" w:eastAsia="Times New Roman" w:hAnsi="Times New Roman"/>
          <w:sz w:val="24"/>
          <w:szCs w:val="24"/>
          <w:lang w:eastAsia="ru-RU"/>
        </w:rPr>
        <w:t>;</w:t>
      </w:r>
    </w:p>
    <w:p w14:paraId="2536712B"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копия трудовой книжки и (или) сведения о трудовой деятельности,</w:t>
      </w:r>
      <w:r w:rsidRPr="00730840">
        <w:rPr>
          <w:color w:val="000000"/>
          <w:sz w:val="30"/>
          <w:szCs w:val="30"/>
          <w:shd w:val="clear" w:color="auto" w:fill="FFFFFF"/>
        </w:rPr>
        <w:t xml:space="preserve"> </w:t>
      </w:r>
      <w:r>
        <w:rPr>
          <w:rFonts w:ascii="Times New Roman" w:hAnsi="Times New Roman"/>
          <w:color w:val="000000"/>
          <w:sz w:val="24"/>
          <w:szCs w:val="24"/>
          <w:shd w:val="clear" w:color="auto" w:fill="FFFFFF"/>
        </w:rPr>
        <w:t>оформленный</w:t>
      </w:r>
      <w:r w:rsidRPr="00730840">
        <w:rPr>
          <w:rFonts w:ascii="Times New Roman" w:hAnsi="Times New Roman"/>
          <w:color w:val="000000"/>
          <w:sz w:val="24"/>
          <w:szCs w:val="24"/>
          <w:shd w:val="clear" w:color="auto" w:fill="FFFFFF"/>
        </w:rPr>
        <w:t xml:space="preserve"> в установленном законодательством </w:t>
      </w:r>
      <w:hyperlink r:id="rId17" w:anchor="dst2360" w:history="1">
        <w:r w:rsidRPr="00730840">
          <w:rPr>
            <w:rFonts w:ascii="Times New Roman" w:hAnsi="Times New Roman"/>
            <w:color w:val="1A0DAB"/>
            <w:sz w:val="24"/>
            <w:szCs w:val="24"/>
            <w:u w:val="single"/>
            <w:shd w:val="clear" w:color="auto" w:fill="FFFFFF"/>
          </w:rPr>
          <w:t>порядке</w:t>
        </w:r>
      </w:hyperlink>
      <w:r w:rsidRPr="00730840">
        <w:rPr>
          <w:rFonts w:ascii="Times New Roman" w:hAnsi="Times New Roman"/>
          <w:color w:val="000000"/>
          <w:sz w:val="24"/>
          <w:szCs w:val="24"/>
          <w:shd w:val="clear" w:color="auto" w:fill="FFFFFF"/>
        </w:rPr>
        <w:t>, за исключением случаев, когда трудовой договор (контракт) заключается впервые</w:t>
      </w:r>
      <w:r w:rsidRPr="00730840">
        <w:rPr>
          <w:color w:val="000000"/>
          <w:sz w:val="30"/>
          <w:szCs w:val="30"/>
          <w:shd w:val="clear" w:color="auto" w:fill="FFFFFF"/>
        </w:rPr>
        <w:t>;</w:t>
      </w:r>
    </w:p>
    <w:p w14:paraId="34A0370B" w14:textId="77777777" w:rsidR="0017680F" w:rsidRPr="00654E4E"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sidRPr="00654E4E">
        <w:rPr>
          <w:rFonts w:ascii="Times New Roman" w:eastAsia="Times New Roman" w:hAnsi="Times New Roman"/>
          <w:sz w:val="24"/>
          <w:szCs w:val="24"/>
          <w:lang w:eastAsia="ru-RU"/>
        </w:rPr>
        <w:t xml:space="preserve">5) копию страхового свидетельства обязательного пенсионного страхования или </w:t>
      </w:r>
      <w:proofErr w:type="gramStart"/>
      <w:r w:rsidRPr="00654E4E">
        <w:rPr>
          <w:rFonts w:ascii="Times New Roman" w:eastAsia="Times New Roman" w:hAnsi="Times New Roman"/>
          <w:sz w:val="24"/>
          <w:szCs w:val="24"/>
          <w:lang w:eastAsia="ru-RU"/>
        </w:rPr>
        <w:t>документ</w:t>
      </w:r>
      <w:proofErr w:type="gramEnd"/>
      <w:r w:rsidRPr="00654E4E">
        <w:rPr>
          <w:rFonts w:ascii="Times New Roman" w:eastAsia="Times New Roman" w:hAnsi="Times New Roman"/>
          <w:sz w:val="24"/>
          <w:szCs w:val="24"/>
          <w:lang w:eastAsia="ru-RU"/>
        </w:rPr>
        <w:t xml:space="preserve"> подтверждающий регистрацию в системе индивидуального учета;</w:t>
      </w:r>
    </w:p>
    <w:p w14:paraId="016C7239"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копию свидетельства о постановке физического лица на учет в налоговом органе по месту жительства на территории Российской Федерации;</w:t>
      </w:r>
    </w:p>
    <w:p w14:paraId="3866A44A"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копию документа воинского учета - для граждан, пребывающих в запасе, и лиц, подлежащих призыву на военную службу;</w:t>
      </w:r>
    </w:p>
    <w:p w14:paraId="54B96B79"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заключение медицинской организации об отсутствии (наличии) заболевания, препятствующего поступлению на муниципальную службу;</w:t>
      </w:r>
    </w:p>
    <w:p w14:paraId="685CD5EC"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сведения о своих доходах, полученных за календарный год, предшествующий году подачи документов на конкурс, об имуществе и обязательствах имущественного характера по состоянию на первое число месяца, предшествующего месяцу подачи документов на конкурс;</w:t>
      </w:r>
    </w:p>
    <w:p w14:paraId="4C87BE30"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сведения о доходах своих супруги (супруга), полученных за календарный год, предшествующий году подачи документов на конкурс, сведения об их имуществе и обязательствах имущественного характера по состоянию на первое число месяца, предшествующего месяцу подачи документов на конкурс;</w:t>
      </w:r>
    </w:p>
    <w:p w14:paraId="0E981028"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11) сведения о доходах своих несовершеннолетних детей, полученных за календарный год, предшествующий году подачи документов на конкурс, сведения об их имуществе и обязательствах имущественного характера по состоянию на первое число месяца, предшествующего месяцу подачи документов на конкурс;</w:t>
      </w:r>
    </w:p>
    <w:p w14:paraId="7AB08467"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размещал общедоступную информацию, а также данные, позволяющие его идентифицировать, за три календарных года, предшествующих году подачи документов на конкурс;</w:t>
      </w:r>
    </w:p>
    <w:p w14:paraId="60D45442" w14:textId="77777777" w:rsidR="0017680F" w:rsidRDefault="0017680F" w:rsidP="0017680F">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13) справку о наличии (отсутствии) судимости.</w:t>
      </w:r>
    </w:p>
    <w:p w14:paraId="4CB15718"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w:t>
      </w:r>
    </w:p>
    <w:p w14:paraId="4A671BDE" w14:textId="77777777" w:rsidR="0017680F" w:rsidRDefault="0017680F" w:rsidP="00840055">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Копии предоставляемых документов должны быть заверены нотариально или кадровыми службами по месту работы (службы) гражданина.</w:t>
      </w:r>
    </w:p>
    <w:p w14:paraId="70A4FFEB" w14:textId="135BE180"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sidRPr="00840055">
        <w:rPr>
          <w:rFonts w:ascii="Times New Roman" w:eastAsia="Times New Roman" w:hAnsi="Times New Roman"/>
          <w:b/>
          <w:sz w:val="24"/>
          <w:szCs w:val="24"/>
          <w:lang w:eastAsia="ru-RU"/>
        </w:rPr>
        <w:t>4.3.</w:t>
      </w:r>
      <w:r>
        <w:rPr>
          <w:rFonts w:ascii="Times New Roman" w:eastAsia="Times New Roman" w:hAnsi="Times New Roman"/>
          <w:sz w:val="24"/>
          <w:szCs w:val="24"/>
          <w:lang w:eastAsia="ru-RU"/>
        </w:rPr>
        <w:t xml:space="preserve"> Прием документов для участия в конкурсе, указанных в </w:t>
      </w:r>
      <w:hyperlink r:id="rId18" w:anchor="Par115" w:tgtFrame="_self" w:history="1">
        <w:r>
          <w:rPr>
            <w:rStyle w:val="a6"/>
            <w:rFonts w:ascii="Times New Roman" w:eastAsia="Times New Roman" w:hAnsi="Times New Roman"/>
            <w:sz w:val="24"/>
            <w:szCs w:val="24"/>
          </w:rPr>
          <w:t>пункте 4.2</w:t>
        </w:r>
      </w:hyperlink>
      <w:r>
        <w:rPr>
          <w:rFonts w:ascii="Times New Roman" w:eastAsia="Times New Roman" w:hAnsi="Times New Roman"/>
          <w:sz w:val="24"/>
          <w:szCs w:val="24"/>
          <w:lang w:eastAsia="ru-RU"/>
        </w:rPr>
        <w:t xml:space="preserve"> настоящего Положения, осуществляется Советом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 в сроки, установленные решением Совета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  об объявлении конкурса. Лицом, осуществляющим прием документов от граждан, желающих участвовать в конкурсе, составляется опись сдаваемых документов. Опись вручается заявителю. Документы упаковываются и запечатываются в конверт, на котором ставится отметка: "Для конкурсной комиссии".</w:t>
      </w:r>
    </w:p>
    <w:p w14:paraId="04FAC646" w14:textId="77777777" w:rsidR="0017680F" w:rsidRDefault="0017680F" w:rsidP="00840055">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Прием документов от граждан, желающих участвовать в конкурсе, прекращается за пять дней до дня проведения конкурса.</w:t>
      </w:r>
    </w:p>
    <w:p w14:paraId="23950E20" w14:textId="77777777" w:rsidR="0017680F" w:rsidRDefault="0017680F" w:rsidP="00840055">
      <w:pPr>
        <w:widowControl w:val="0"/>
        <w:adjustRightInd w:val="0"/>
        <w:spacing w:after="0" w:line="240" w:lineRule="auto"/>
        <w:ind w:firstLine="540"/>
        <w:jc w:val="both"/>
        <w:rPr>
          <w:rFonts w:ascii="Times New Roman" w:eastAsia="Times New Roman" w:hAnsi="Times New Roman"/>
          <w:sz w:val="24"/>
          <w:szCs w:val="24"/>
          <w:lang w:eastAsia="ru-RU"/>
        </w:rPr>
      </w:pPr>
      <w:r w:rsidRPr="00840055">
        <w:rPr>
          <w:rFonts w:ascii="Times New Roman" w:eastAsia="Times New Roman" w:hAnsi="Times New Roman"/>
          <w:b/>
          <w:sz w:val="24"/>
          <w:szCs w:val="24"/>
          <w:lang w:eastAsia="ru-RU"/>
        </w:rPr>
        <w:t>4.4.</w:t>
      </w:r>
      <w:r>
        <w:rPr>
          <w:rFonts w:ascii="Times New Roman" w:eastAsia="Times New Roman" w:hAnsi="Times New Roman"/>
          <w:sz w:val="24"/>
          <w:szCs w:val="24"/>
          <w:lang w:eastAsia="ru-RU"/>
        </w:rPr>
        <w:t xml:space="preserve"> Сведения, представленные гражданином для участия в конкурсе, по решению конкурсной комиссии могут подвергаться проверке в установленном законодательством Российской Федерации порядке.</w:t>
      </w:r>
    </w:p>
    <w:p w14:paraId="284B98ED" w14:textId="77777777" w:rsidR="0017680F" w:rsidRDefault="0017680F" w:rsidP="00840055">
      <w:pPr>
        <w:widowControl w:val="0"/>
        <w:adjustRightInd w:val="0"/>
        <w:spacing w:after="0" w:line="240" w:lineRule="auto"/>
        <w:ind w:firstLine="540"/>
        <w:jc w:val="both"/>
        <w:rPr>
          <w:rFonts w:ascii="Times New Roman" w:eastAsia="Times New Roman" w:hAnsi="Times New Roman"/>
          <w:sz w:val="24"/>
          <w:szCs w:val="24"/>
          <w:lang w:eastAsia="ru-RU"/>
        </w:rPr>
      </w:pPr>
      <w:r w:rsidRPr="00840055">
        <w:rPr>
          <w:rFonts w:ascii="Times New Roman" w:eastAsia="Times New Roman" w:hAnsi="Times New Roman"/>
          <w:b/>
          <w:sz w:val="24"/>
          <w:szCs w:val="24"/>
          <w:lang w:eastAsia="ru-RU"/>
        </w:rPr>
        <w:t>4.5.</w:t>
      </w:r>
      <w:r>
        <w:rPr>
          <w:rFonts w:ascii="Times New Roman" w:eastAsia="Times New Roman" w:hAnsi="Times New Roman"/>
          <w:sz w:val="24"/>
          <w:szCs w:val="24"/>
          <w:lang w:eastAsia="ru-RU"/>
        </w:rPr>
        <w:t xml:space="preserve"> Несвоевременное и неполное представление документов является основанием для отказа гражданину в приеме документов для участия в конкурсе.</w:t>
      </w:r>
    </w:p>
    <w:p w14:paraId="77367185" w14:textId="77777777" w:rsidR="0017680F" w:rsidRDefault="0017680F" w:rsidP="00840055">
      <w:pPr>
        <w:widowControl w:val="0"/>
        <w:adjustRightInd w:val="0"/>
        <w:spacing w:after="0" w:line="240" w:lineRule="auto"/>
        <w:ind w:firstLine="540"/>
        <w:jc w:val="both"/>
        <w:rPr>
          <w:rFonts w:ascii="Times New Roman" w:eastAsia="Times New Roman" w:hAnsi="Times New Roman"/>
          <w:sz w:val="28"/>
          <w:szCs w:val="28"/>
          <w:lang w:eastAsia="ru-RU"/>
        </w:rPr>
      </w:pPr>
      <w:r w:rsidRPr="00840055">
        <w:rPr>
          <w:rFonts w:ascii="Times New Roman" w:eastAsia="Times New Roman" w:hAnsi="Times New Roman"/>
          <w:b/>
          <w:sz w:val="24"/>
          <w:szCs w:val="24"/>
          <w:lang w:eastAsia="ru-RU"/>
        </w:rPr>
        <w:t>4.6.</w:t>
      </w:r>
      <w:r>
        <w:rPr>
          <w:rFonts w:ascii="Times New Roman" w:eastAsia="Times New Roman" w:hAnsi="Times New Roman"/>
          <w:sz w:val="24"/>
          <w:szCs w:val="24"/>
          <w:lang w:eastAsia="ru-RU"/>
        </w:rPr>
        <w:t xml:space="preserve"> На основании представленных документов конкурсная комиссия принимает решение о допуске гражданина либо об отказе в допуске к участию в конкурсе.</w:t>
      </w:r>
      <w:r w:rsidRPr="00203C90">
        <w:rPr>
          <w:rFonts w:ascii="Times New Roman" w:eastAsia="Times New Roman" w:hAnsi="Times New Roman"/>
          <w:sz w:val="28"/>
          <w:szCs w:val="28"/>
          <w:lang w:eastAsia="ru-RU"/>
        </w:rPr>
        <w:t xml:space="preserve"> </w:t>
      </w:r>
    </w:p>
    <w:p w14:paraId="7EADE8B5" w14:textId="77777777" w:rsidR="0017680F" w:rsidRDefault="0017680F" w:rsidP="0017680F">
      <w:pPr>
        <w:widowControl w:val="0"/>
        <w:adjustRightInd w:val="0"/>
        <w:spacing w:after="0" w:line="240" w:lineRule="auto"/>
        <w:ind w:firstLine="540"/>
      </w:pPr>
      <w:r w:rsidRPr="00840055">
        <w:rPr>
          <w:rFonts w:ascii="Times New Roman" w:eastAsia="Times New Roman" w:hAnsi="Times New Roman"/>
          <w:b/>
          <w:sz w:val="24"/>
          <w:szCs w:val="24"/>
          <w:lang w:eastAsia="ru-RU"/>
        </w:rPr>
        <w:t>4.7.</w:t>
      </w:r>
      <w:r w:rsidRPr="00203C90">
        <w:rPr>
          <w:rFonts w:ascii="Times New Roman" w:eastAsia="Times New Roman" w:hAnsi="Times New Roman"/>
          <w:sz w:val="24"/>
          <w:szCs w:val="24"/>
          <w:lang w:eastAsia="ru-RU"/>
        </w:rPr>
        <w:t xml:space="preserve"> Гражданин не допускается к участию в конкурсе при наличии следующих обстоятельств, установленных </w:t>
      </w:r>
      <w:hyperlink r:id="rId19" w:tgtFrame="_self" w:history="1">
        <w:r w:rsidRPr="00203C90">
          <w:rPr>
            <w:rStyle w:val="a6"/>
            <w:rFonts w:ascii="Times New Roman" w:eastAsia="Times New Roman" w:hAnsi="Times New Roman"/>
            <w:color w:val="auto"/>
            <w:sz w:val="24"/>
            <w:szCs w:val="24"/>
          </w:rPr>
          <w:t>статьей 13</w:t>
        </w:r>
      </w:hyperlink>
      <w:r w:rsidRPr="00203C90">
        <w:rPr>
          <w:rFonts w:ascii="Times New Roman" w:eastAsia="Times New Roman" w:hAnsi="Times New Roman"/>
          <w:sz w:val="24"/>
          <w:szCs w:val="24"/>
          <w:lang w:eastAsia="ru-RU"/>
        </w:rPr>
        <w:t xml:space="preserve"> Федерального закона от 02.03.2007 № 25-ФЗ «О муниципальной службе в Российской Федерации»:</w:t>
      </w:r>
      <w:r>
        <w:rPr>
          <w:rFonts w:ascii="Times New Roman" w:eastAsia="Times New Roman" w:hAnsi="Times New Roman"/>
          <w:sz w:val="24"/>
          <w:szCs w:val="24"/>
          <w:lang w:eastAsia="ru-RU"/>
        </w:rPr>
        <w:t xml:space="preserve">                                                                              </w:t>
      </w:r>
      <w:r w:rsidRPr="00203C90">
        <w:rPr>
          <w:rFonts w:ascii="Times New Roman" w:hAnsi="Times New Roman"/>
          <w:color w:val="000000"/>
          <w:sz w:val="24"/>
          <w:szCs w:val="24"/>
        </w:rPr>
        <w:t>1) признания его недееспособным или ограниченно дееспособным решением суда, вступившим в законную силу;</w:t>
      </w:r>
      <w:r>
        <w:rPr>
          <w:rFonts w:ascii="Times New Roman" w:hAnsi="Times New Roman"/>
          <w:color w:val="000000"/>
          <w:sz w:val="24"/>
          <w:szCs w:val="24"/>
        </w:rPr>
        <w:t xml:space="preserve">                                                                                                                     </w:t>
      </w:r>
      <w:r w:rsidRPr="00203C90">
        <w:rPr>
          <w:rFonts w:ascii="Times New Roman" w:hAnsi="Times New Roman"/>
          <w:color w:val="000000"/>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r>
        <w:rPr>
          <w:rFonts w:ascii="Times New Roman" w:hAnsi="Times New Roman"/>
          <w:color w:val="000000"/>
          <w:sz w:val="24"/>
          <w:szCs w:val="24"/>
        </w:rPr>
        <w:t xml:space="preserve">                                                                                                                                                                                  </w:t>
      </w:r>
      <w:r w:rsidRPr="00203C90">
        <w:rPr>
          <w:rFonts w:ascii="Times New Roman" w:hAnsi="Times New Roman"/>
          <w:color w:val="000000"/>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r>
        <w:rPr>
          <w:rFonts w:ascii="Times New Roman" w:hAnsi="Times New Roman"/>
          <w:color w:val="000000"/>
          <w:sz w:val="24"/>
          <w:szCs w:val="24"/>
        </w:rPr>
        <w:t xml:space="preserve">                                                       </w:t>
      </w:r>
      <w:r w:rsidRPr="001C0E17">
        <w:rPr>
          <w:rFonts w:ascii="Times New Roman" w:hAnsi="Times New Roman"/>
          <w:color w:val="000000"/>
          <w:sz w:val="24"/>
          <w:szCs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w:t>
      </w:r>
      <w:r w:rsidRPr="001C0E17">
        <w:rPr>
          <w:rFonts w:ascii="Times New Roman" w:hAnsi="Times New Roman"/>
          <w:color w:val="000000"/>
          <w:sz w:val="24"/>
          <w:szCs w:val="24"/>
        </w:rPr>
        <w:lastRenderedPageBreak/>
        <w:t xml:space="preserve">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8) представления подложных документов или заведомо ложных сведений при поступлении на муниципальную службу;                                                                                                       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9.1) непредставления сведений, предусмотренных статьей 15.1 настоящего Федерального закона;                                                                                                                                                                    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w:t>
      </w:r>
      <w:r w:rsidRPr="0017680F">
        <w:rPr>
          <w:rFonts w:ascii="Times New Roman" w:hAnsi="Times New Roman"/>
          <w:color w:val="000000"/>
          <w:sz w:val="24"/>
          <w:szCs w:val="24"/>
        </w:rPr>
        <w:t xml:space="preserve">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r w:rsidRPr="0017680F">
        <w:rPr>
          <w:rFonts w:ascii="Times New Roman" w:hAnsi="Times New Roman"/>
          <w:sz w:val="24"/>
          <w:szCs w:val="24"/>
        </w:rPr>
        <w:t xml:space="preserve">                                                                                                                  </w:t>
      </w:r>
      <w:r w:rsidRPr="00840055">
        <w:rPr>
          <w:rFonts w:ascii="Times New Roman" w:hAnsi="Times New Roman"/>
          <w:b/>
          <w:sz w:val="24"/>
          <w:szCs w:val="24"/>
        </w:rPr>
        <w:t>4.8.</w:t>
      </w:r>
      <w:r w:rsidRPr="0017680F">
        <w:rPr>
          <w:rFonts w:ascii="Times New Roman" w:hAnsi="Times New Roman"/>
          <w:sz w:val="24"/>
          <w:szCs w:val="24"/>
        </w:rPr>
        <w:t xml:space="preserve"> Список граждан, допущенных к участию в конкурсе, утверждается решением конкурсной комиссии на первом заседании конкурсной комиссии.                                                         </w:t>
      </w:r>
      <w:r w:rsidRPr="00840055">
        <w:rPr>
          <w:rFonts w:ascii="Times New Roman" w:hAnsi="Times New Roman"/>
          <w:b/>
          <w:sz w:val="24"/>
          <w:szCs w:val="24"/>
        </w:rPr>
        <w:t>4.9.</w:t>
      </w:r>
      <w:r w:rsidRPr="0017680F">
        <w:rPr>
          <w:rFonts w:ascii="Times New Roman" w:hAnsi="Times New Roman"/>
          <w:sz w:val="24"/>
          <w:szCs w:val="24"/>
        </w:rPr>
        <w:t xml:space="preserve"> Конкурсная комиссия уведомляет в письменной форме о принятом решении граждан, не допущенных к участию в конкурсе, с указанием причин отказа в допуске к участию в конкурсе, в срок не позднее 5 рабочих дней со дня принятия решения.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r>
        <w:t>.</w:t>
      </w:r>
    </w:p>
    <w:p w14:paraId="70C56F72" w14:textId="77777777" w:rsidR="0017680F" w:rsidRPr="001C0E17" w:rsidRDefault="0017680F" w:rsidP="0017680F">
      <w:pPr>
        <w:widowControl w:val="0"/>
        <w:adjustRightInd w:val="0"/>
        <w:spacing w:after="0" w:line="240" w:lineRule="auto"/>
        <w:ind w:firstLine="540"/>
        <w:rPr>
          <w:rFonts w:ascii="Times New Roman" w:eastAsia="Times New Roman" w:hAnsi="Times New Roman"/>
          <w:sz w:val="24"/>
          <w:szCs w:val="24"/>
          <w:lang w:eastAsia="ru-RU"/>
        </w:rPr>
      </w:pPr>
    </w:p>
    <w:p w14:paraId="615166D1" w14:textId="77777777" w:rsidR="0017680F" w:rsidRPr="0017680F" w:rsidRDefault="0017680F" w:rsidP="0017680F">
      <w:pPr>
        <w:widowControl w:val="0"/>
        <w:adjustRightInd w:val="0"/>
        <w:spacing w:after="0" w:line="240" w:lineRule="auto"/>
        <w:ind w:firstLine="567"/>
        <w:jc w:val="both"/>
        <w:outlineLvl w:val="1"/>
        <w:rPr>
          <w:rFonts w:ascii="Times New Roman" w:eastAsia="Times New Roman" w:hAnsi="Times New Roman"/>
          <w:b/>
          <w:sz w:val="24"/>
          <w:szCs w:val="24"/>
          <w:lang w:eastAsia="ru-RU"/>
        </w:rPr>
      </w:pPr>
      <w:bookmarkStart w:id="7" w:name="Par147"/>
      <w:bookmarkEnd w:id="7"/>
      <w:r w:rsidRPr="002A588E">
        <w:rPr>
          <w:rFonts w:ascii="Times New Roman" w:eastAsia="Times New Roman" w:hAnsi="Times New Roman"/>
          <w:b/>
          <w:sz w:val="24"/>
          <w:szCs w:val="24"/>
          <w:lang w:eastAsia="ru-RU"/>
        </w:rPr>
        <w:t>5. Процедура проведения конкурса</w:t>
      </w:r>
      <w:r>
        <w:rPr>
          <w:rFonts w:ascii="Times New Roman" w:eastAsia="Times New Roman" w:hAnsi="Times New Roman"/>
          <w:b/>
          <w:sz w:val="24"/>
          <w:szCs w:val="24"/>
          <w:lang w:eastAsia="ru-RU"/>
        </w:rPr>
        <w:t>.</w:t>
      </w:r>
    </w:p>
    <w:p w14:paraId="0AE24A41"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 Конкурс проводится, если имеется не менее двух кандидатов. В противном случае конкурс признается несостоявшимся.</w:t>
      </w:r>
    </w:p>
    <w:p w14:paraId="2647496D"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14:paraId="17D89BB7" w14:textId="1770B9E0"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5.3. Конкурс проводится в день, указанный в Решении Совета </w:t>
      </w:r>
      <w:r>
        <w:rPr>
          <w:rFonts w:ascii="Times New Roman" w:hAnsi="Times New Roman"/>
          <w:sz w:val="24"/>
          <w:szCs w:val="24"/>
        </w:rPr>
        <w:t xml:space="preserve">о проведении конкурса на замещение    должности Главы администрации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w:t>
      </w:r>
      <w:r>
        <w:rPr>
          <w:rFonts w:ascii="Times New Roman" w:hAnsi="Times New Roman"/>
          <w:sz w:val="24"/>
          <w:szCs w:val="24"/>
        </w:rPr>
        <w:t>поселения</w:t>
      </w:r>
      <w:r>
        <w:rPr>
          <w:rFonts w:ascii="Times New Roman" w:eastAsia="Times New Roman" w:hAnsi="Times New Roman"/>
          <w:sz w:val="24"/>
          <w:szCs w:val="24"/>
          <w:lang w:eastAsia="ru-RU"/>
        </w:rPr>
        <w:t>, и проходит в два этапа.</w:t>
      </w:r>
    </w:p>
    <w:p w14:paraId="6BDA6909" w14:textId="02B414A5"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5.4. На первом этапе конкурсная комиссия проводит проверку достоверности сведений, представленных кандидатами, а также проверку соответствия кандидатов установленным квалификационным требованиям к должности Главы администрации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 на основании представленных ими документов, а также </w:t>
      </w:r>
      <w:r>
        <w:rPr>
          <w:rFonts w:ascii="Times New Roman" w:eastAsia="Times New Roman" w:hAnsi="Times New Roman"/>
          <w:sz w:val="24"/>
          <w:szCs w:val="24"/>
          <w:lang w:eastAsia="ru-RU"/>
        </w:rPr>
        <w:lastRenderedPageBreak/>
        <w:t>(при необходимости) информации, представленной правоохранительными органами, иными государственными органами, органами местного самоуправления и их должностными лицами. Изучение указанных документов и информации осуществляется в отсутствие кандидатов.</w:t>
      </w:r>
    </w:p>
    <w:p w14:paraId="34FC68E5"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итогам первого этапа конкурса конкурсная комиссия принимает одно из следующих решений:</w:t>
      </w:r>
    </w:p>
    <w:p w14:paraId="5250DEF3"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о признании первого этапа конкурса состоявшимся с утверждением кандидатов, допущенных к участию во втором этапе конкурса;</w:t>
      </w:r>
    </w:p>
    <w:p w14:paraId="0385EE3E"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 признании конкурса несостоявшимся в следующих случаях:</w:t>
      </w:r>
    </w:p>
    <w:p w14:paraId="44116B75"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-наличия одного кандидата;</w:t>
      </w:r>
    </w:p>
    <w:p w14:paraId="6B54446A" w14:textId="0261BAB1"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-признания всех кандидатов несоответствующими установленным квалификационным требованиям к должности Главы администрации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сельского  поселения</w:t>
      </w:r>
      <w:proofErr w:type="gramEnd"/>
      <w:r>
        <w:rPr>
          <w:rFonts w:ascii="Times New Roman" w:eastAsia="Times New Roman" w:hAnsi="Times New Roman"/>
          <w:sz w:val="24"/>
          <w:szCs w:val="24"/>
          <w:lang w:eastAsia="ru-RU"/>
        </w:rPr>
        <w:t>;</w:t>
      </w:r>
    </w:p>
    <w:p w14:paraId="1AD17957"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-подачи всеми кандидатами заявлений об отказе от участия в конкурсе.</w:t>
      </w:r>
    </w:p>
    <w:p w14:paraId="7128C88F" w14:textId="77777777" w:rsidR="0017680F" w:rsidRDefault="0017680F" w:rsidP="0017680F">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Конкурсная комиссия уведомляет в письменной форме о принятом решении кандидатов, допущенных к участию во втором этапе конкурса, а также кандидатов, не допущенных к участию во втором этапе конкурса, с указанием причин отказа в допуске к участию во втором этапе конкурса,</w:t>
      </w:r>
      <w:r>
        <w:rPr>
          <w:rFonts w:ascii="Times New Roman" w:hAnsi="Times New Roman"/>
          <w:sz w:val="24"/>
          <w:szCs w:val="24"/>
        </w:rPr>
        <w:t xml:space="preserve"> в срок не позднее 5 рабочих дней со дня принятия решения</w:t>
      </w:r>
      <w:r>
        <w:rPr>
          <w:rFonts w:ascii="Times New Roman" w:eastAsia="Times New Roman" w:hAnsi="Times New Roman"/>
          <w:sz w:val="24"/>
          <w:szCs w:val="24"/>
          <w:lang w:eastAsia="ru-RU"/>
        </w:rPr>
        <w:t xml:space="preserve">. </w:t>
      </w:r>
    </w:p>
    <w:p w14:paraId="44A2FA81" w14:textId="77777777" w:rsidR="0017680F" w:rsidRDefault="0017680F" w:rsidP="0017680F">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Кандидат, не допущенный к участию во втором этапе конкурса, вправе обжаловать решение конкурсной комиссии об отказе в допуске к участию во втором этапе конкурса, в соответствии с законодательством Российской Федерации.</w:t>
      </w:r>
    </w:p>
    <w:p w14:paraId="3B70F7B6"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 На втором этапе конкурса комиссия проводит оценку профессиональных и личностных качеств кандидатов,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p>
    <w:p w14:paraId="77DBDA94"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При проведении конкурса могут использоваться не противоречащие федеральным законам и другим нормативным правовым актам Российской Федерации и Карачаево-Черкесской Республики методы оценки профессиональных и личностных качеств кандидатов.</w:t>
      </w:r>
    </w:p>
    <w:p w14:paraId="485D5B52"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5.7. Второй этап конкурса проводится в виде экзамена по билетной системе. Ответы на вопросы билета принимаются в письменной форме. На подготовку ответа на вопросы отводится один час.</w:t>
      </w:r>
    </w:p>
    <w:p w14:paraId="408546DC"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усмотрение конкурсной комиссии при необходимости проводится дополнительное индивидуальное собеседование.</w:t>
      </w:r>
    </w:p>
    <w:p w14:paraId="53FC393E"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5.8. Конкурсная комиссия оценивает профессиональные и деловые качества кандидатов на основании результатов экзамена и индивидуального собеседования.</w:t>
      </w:r>
    </w:p>
    <w:p w14:paraId="0E2CD8C4" w14:textId="12F964FC"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Критериями оценки кандидатов на должность Главы администрации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w:t>
      </w:r>
      <w:proofErr w:type="gramStart"/>
      <w:r>
        <w:rPr>
          <w:rFonts w:ascii="Times New Roman" w:eastAsia="Times New Roman" w:hAnsi="Times New Roman"/>
          <w:sz w:val="24"/>
          <w:szCs w:val="24"/>
          <w:lang w:eastAsia="ru-RU"/>
        </w:rPr>
        <w:t>поселения  являются</w:t>
      </w:r>
      <w:proofErr w:type="gramEnd"/>
      <w:r>
        <w:rPr>
          <w:rFonts w:ascii="Times New Roman" w:eastAsia="Times New Roman" w:hAnsi="Times New Roman"/>
          <w:sz w:val="24"/>
          <w:szCs w:val="24"/>
          <w:lang w:eastAsia="ru-RU"/>
        </w:rPr>
        <w:t>:</w:t>
      </w:r>
    </w:p>
    <w:p w14:paraId="6984977D"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полнота знаний и компетентность в сфере муниципального управления, в том числе в вопросах местного значения и исполнения органами местного самоуправления отдельных государственных полномочий;</w:t>
      </w:r>
    </w:p>
    <w:p w14:paraId="1EB490C5"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опыт управленческой работы, деловая культура, систематическое повышение профессионального уровня, умение видеть перспективу, инициативность;</w:t>
      </w:r>
    </w:p>
    <w:p w14:paraId="1022A0CC"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умение анализировать, мыслить системно, оперативно, принимать оптимальные решения.</w:t>
      </w:r>
    </w:p>
    <w:p w14:paraId="1B7F73AD" w14:textId="19C4C175"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5.9. При оценке профессиональных качеств каждого из кандидатов конкурсная комиссия исходит из соответствующих квалификационных требований, предъявляемых к должности Главы администрации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w:t>
      </w:r>
    </w:p>
    <w:p w14:paraId="038564DB"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5.10. Неявка кандидата для участия во втором этапе конкурса считается отказом от участия в конкурсе, за исключением случая признания конкурсной комиссией причины неявки кандидата уважительной.</w:t>
      </w:r>
    </w:p>
    <w:p w14:paraId="2F7AD118" w14:textId="77777777" w:rsidR="0017680F" w:rsidRDefault="0017680F" w:rsidP="0017680F">
      <w:pPr>
        <w:widowControl w:val="0"/>
        <w:adjustRightInd w:val="0"/>
        <w:spacing w:after="0" w:line="240" w:lineRule="auto"/>
        <w:jc w:val="both"/>
        <w:rPr>
          <w:rFonts w:ascii="Times New Roman" w:eastAsia="Times New Roman" w:hAnsi="Times New Roman"/>
          <w:sz w:val="24"/>
          <w:szCs w:val="24"/>
          <w:lang w:eastAsia="ru-RU"/>
        </w:rPr>
      </w:pPr>
    </w:p>
    <w:p w14:paraId="15B44DA7" w14:textId="77777777" w:rsidR="0017680F" w:rsidRPr="0017680F" w:rsidRDefault="0017680F" w:rsidP="0017680F">
      <w:pPr>
        <w:widowControl w:val="0"/>
        <w:adjustRightInd w:val="0"/>
        <w:spacing w:after="0" w:line="240" w:lineRule="auto"/>
        <w:ind w:firstLine="567"/>
        <w:jc w:val="both"/>
        <w:outlineLvl w:val="1"/>
        <w:rPr>
          <w:rFonts w:ascii="Times New Roman" w:eastAsia="Times New Roman" w:hAnsi="Times New Roman"/>
          <w:b/>
          <w:sz w:val="24"/>
          <w:szCs w:val="24"/>
          <w:lang w:eastAsia="ru-RU"/>
        </w:rPr>
      </w:pPr>
      <w:bookmarkStart w:id="8" w:name="Par175"/>
      <w:bookmarkEnd w:id="8"/>
      <w:r w:rsidRPr="002A588E">
        <w:rPr>
          <w:rFonts w:ascii="Times New Roman" w:eastAsia="Times New Roman" w:hAnsi="Times New Roman"/>
          <w:b/>
          <w:sz w:val="24"/>
          <w:szCs w:val="24"/>
          <w:lang w:eastAsia="ru-RU"/>
        </w:rPr>
        <w:t>6. Порядок приня</w:t>
      </w:r>
      <w:r>
        <w:rPr>
          <w:rFonts w:ascii="Times New Roman" w:eastAsia="Times New Roman" w:hAnsi="Times New Roman"/>
          <w:b/>
          <w:sz w:val="24"/>
          <w:szCs w:val="24"/>
          <w:lang w:eastAsia="ru-RU"/>
        </w:rPr>
        <w:t xml:space="preserve">тия решения конкурсной комиссии </w:t>
      </w:r>
      <w:r w:rsidRPr="002A588E">
        <w:rPr>
          <w:rFonts w:ascii="Times New Roman" w:eastAsia="Times New Roman" w:hAnsi="Times New Roman"/>
          <w:b/>
          <w:sz w:val="24"/>
          <w:szCs w:val="24"/>
          <w:lang w:eastAsia="ru-RU"/>
        </w:rPr>
        <w:t>по результатам конкурса</w:t>
      </w:r>
      <w:r>
        <w:rPr>
          <w:rFonts w:ascii="Times New Roman" w:eastAsia="Times New Roman" w:hAnsi="Times New Roman"/>
          <w:b/>
          <w:sz w:val="24"/>
          <w:szCs w:val="24"/>
          <w:lang w:eastAsia="ru-RU"/>
        </w:rPr>
        <w:t>.</w:t>
      </w:r>
    </w:p>
    <w:p w14:paraId="4113C188"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6.1. По результатам конкурса конкурсная комиссия принимает одно из следующих решений:</w:t>
      </w:r>
    </w:p>
    <w:p w14:paraId="2DF44B49" w14:textId="4569E34E"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о представлении кандидатов на рассмотрение Совета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 В данном решении должны содержаться также рекомендации конкурсной комиссии в отношении каждого из кандидатов о назначении на должность Главы администрации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w:t>
      </w:r>
      <w:proofErr w:type="gramStart"/>
      <w:r>
        <w:rPr>
          <w:rFonts w:ascii="Times New Roman" w:eastAsia="Times New Roman" w:hAnsi="Times New Roman"/>
          <w:sz w:val="24"/>
          <w:szCs w:val="24"/>
          <w:lang w:eastAsia="ru-RU"/>
        </w:rPr>
        <w:t>поселения ;</w:t>
      </w:r>
      <w:proofErr w:type="gramEnd"/>
    </w:p>
    <w:p w14:paraId="0FF8F0EF"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 признании конкурса несостоявшимся в следующих случаях:</w:t>
      </w:r>
    </w:p>
    <w:p w14:paraId="5C3FCA41" w14:textId="2347B519"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-признания всех кандидатов несоответствующими установленным квалификационным требованиям к должности Главы администрации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w:t>
      </w:r>
    </w:p>
    <w:p w14:paraId="163EF9C1" w14:textId="109F5EFE"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-отсутствия кандидатов для представления к назначению на должность Главы администрации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w:t>
      </w:r>
    </w:p>
    <w:p w14:paraId="0900284D"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-подачи всеми кандидатами заявлений об отказе от участия в конкурсе.</w:t>
      </w:r>
    </w:p>
    <w:p w14:paraId="6616B483"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 Решение по результатам конкурса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w:t>
      </w:r>
    </w:p>
    <w:p w14:paraId="1017FBAE"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конкурсной комиссии по результатам конкурса подписывается всеми членами конкурсной комиссии, присутствующими на заседании.</w:t>
      </w:r>
    </w:p>
    <w:p w14:paraId="031EFFE2"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6.3. Конкурсная комиссия уведомляет в письменной форме о принятом по результатам конкурса решении каждого из кандидатов, принявших участие в конкурсе, в срок не позднее 5 рабочих дней со дня принятия решения. </w:t>
      </w:r>
    </w:p>
    <w:p w14:paraId="574B2105"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Кандидат вправе обжаловать решение конкурсной комиссии по результатам конкурса в соответствии с законодательством Российской Федерации.</w:t>
      </w:r>
    </w:p>
    <w:p w14:paraId="783EA531" w14:textId="60D0715B"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6.4. Решение конкурсной комиссии по результатам конкурса направляется в Совет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поселения  не</w:t>
      </w:r>
      <w:proofErr w:type="gramEnd"/>
      <w:r>
        <w:rPr>
          <w:rFonts w:ascii="Times New Roman" w:eastAsia="Times New Roman" w:hAnsi="Times New Roman"/>
          <w:sz w:val="24"/>
          <w:szCs w:val="24"/>
          <w:lang w:eastAsia="ru-RU"/>
        </w:rPr>
        <w:t xml:space="preserve"> позднее, чем на следующий день после принятия решения.</w:t>
      </w:r>
    </w:p>
    <w:p w14:paraId="16543A9F" w14:textId="1FE271BD"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6.5. Рассмотрение Советом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w:t>
      </w:r>
      <w:proofErr w:type="gramStart"/>
      <w:r>
        <w:rPr>
          <w:rFonts w:ascii="Times New Roman" w:eastAsia="Times New Roman" w:hAnsi="Times New Roman"/>
          <w:sz w:val="24"/>
          <w:szCs w:val="24"/>
          <w:lang w:eastAsia="ru-RU"/>
        </w:rPr>
        <w:t>поселения  вопроса</w:t>
      </w:r>
      <w:proofErr w:type="gramEnd"/>
      <w:r>
        <w:rPr>
          <w:rFonts w:ascii="Times New Roman" w:eastAsia="Times New Roman" w:hAnsi="Times New Roman"/>
          <w:sz w:val="24"/>
          <w:szCs w:val="24"/>
          <w:lang w:eastAsia="ru-RU"/>
        </w:rPr>
        <w:t xml:space="preserve"> о назначении на должность Главы администрации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  осуществляется в порядке, предусмотренном Уставом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  и Регламентом Совета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 в срок не более 10 рабочих дней со дня принятия конкурсной комиссией решения по результатам конкурса.</w:t>
      </w:r>
    </w:p>
    <w:p w14:paraId="385995F1" w14:textId="1F4775D0"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Избранным считается кандидат на должность Главы администрации  </w:t>
      </w:r>
      <w:r w:rsidRPr="002A588E">
        <w:rPr>
          <w:rFonts w:ascii="Times New Roman" w:eastAsia="Times New Roman" w:hAnsi="Times New Roman"/>
          <w:sz w:val="24"/>
          <w:szCs w:val="24"/>
          <w:lang w:eastAsia="ru-RU"/>
        </w:rPr>
        <w:t xml:space="preserve">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 набравший большинство голосов от действующего состава Совета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w:t>
      </w:r>
    </w:p>
    <w:p w14:paraId="5FDA1085" w14:textId="15218A43"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6.6. В случае признания конкурса несостоявшимся либо в случае непринятия Советом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w:t>
      </w:r>
      <w:proofErr w:type="gramStart"/>
      <w:r>
        <w:rPr>
          <w:rFonts w:ascii="Times New Roman" w:eastAsia="Times New Roman" w:hAnsi="Times New Roman"/>
          <w:sz w:val="24"/>
          <w:szCs w:val="24"/>
          <w:lang w:eastAsia="ru-RU"/>
        </w:rPr>
        <w:t>поселения  решения</w:t>
      </w:r>
      <w:proofErr w:type="gramEnd"/>
      <w:r>
        <w:rPr>
          <w:rFonts w:ascii="Times New Roman" w:eastAsia="Times New Roman" w:hAnsi="Times New Roman"/>
          <w:sz w:val="24"/>
          <w:szCs w:val="24"/>
          <w:lang w:eastAsia="ru-RU"/>
        </w:rPr>
        <w:t xml:space="preserve"> о назначении на должность Главы администрации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  из числа кандидатов, представленных конкурсной комиссией, Совет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  принимает решение о повторном проведении конкурса в соответствии с настоящим Положением.</w:t>
      </w:r>
    </w:p>
    <w:p w14:paraId="4BB8B394"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случаях, указанных в абзаце первом настоящего пункта, персональный состав и полномочия членов ранее сформированной конкурсной комиссии сохраняются.</w:t>
      </w:r>
    </w:p>
    <w:p w14:paraId="07CE18E0" w14:textId="2289088A"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6.7. Информация о результатах конкурса подлежит опубликованию в газете «</w:t>
      </w:r>
      <w:proofErr w:type="spellStart"/>
      <w:r>
        <w:rPr>
          <w:rFonts w:ascii="Times New Roman" w:eastAsia="Times New Roman" w:hAnsi="Times New Roman"/>
          <w:sz w:val="24"/>
          <w:szCs w:val="24"/>
          <w:lang w:eastAsia="ru-RU"/>
        </w:rPr>
        <w:t>Джегутинская</w:t>
      </w:r>
      <w:proofErr w:type="spellEnd"/>
      <w:r>
        <w:rPr>
          <w:rFonts w:ascii="Times New Roman" w:eastAsia="Times New Roman" w:hAnsi="Times New Roman"/>
          <w:sz w:val="24"/>
          <w:szCs w:val="24"/>
          <w:lang w:eastAsia="ru-RU"/>
        </w:rPr>
        <w:t xml:space="preserve"> неделя» и размещению на официальном сайте администрации  </w:t>
      </w:r>
      <w:r w:rsidRPr="002A588E">
        <w:rPr>
          <w:rFonts w:ascii="Times New Roman" w:eastAsia="Times New Roman" w:hAnsi="Times New Roman"/>
          <w:sz w:val="24"/>
          <w:szCs w:val="24"/>
          <w:lang w:eastAsia="ru-RU"/>
        </w:rPr>
        <w:t xml:space="preserve">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w:t>
      </w:r>
      <w:proofErr w:type="gramStart"/>
      <w:r>
        <w:rPr>
          <w:rFonts w:ascii="Times New Roman" w:eastAsia="Times New Roman" w:hAnsi="Times New Roman"/>
          <w:sz w:val="24"/>
          <w:szCs w:val="24"/>
          <w:lang w:eastAsia="ru-RU"/>
        </w:rPr>
        <w:t>поселения  в</w:t>
      </w:r>
      <w:proofErr w:type="gramEnd"/>
      <w:r>
        <w:rPr>
          <w:rFonts w:ascii="Times New Roman" w:eastAsia="Times New Roman" w:hAnsi="Times New Roman"/>
          <w:sz w:val="24"/>
          <w:szCs w:val="24"/>
          <w:lang w:eastAsia="ru-RU"/>
        </w:rPr>
        <w:t xml:space="preserve"> сети Интернет в течение 5 рабочих дней со дня принятия конкурсной комиссией решения по результатам конкурса.</w:t>
      </w:r>
    </w:p>
    <w:p w14:paraId="089CF044" w14:textId="77777777" w:rsidR="0017680F" w:rsidRDefault="0017680F" w:rsidP="0017680F">
      <w:pPr>
        <w:widowControl w:val="0"/>
        <w:adjustRightInd w:val="0"/>
        <w:spacing w:after="0" w:line="240" w:lineRule="auto"/>
        <w:ind w:firstLine="567"/>
        <w:jc w:val="both"/>
        <w:rPr>
          <w:rFonts w:ascii="Times New Roman" w:eastAsia="Times New Roman" w:hAnsi="Times New Roman"/>
          <w:sz w:val="24"/>
          <w:szCs w:val="24"/>
          <w:lang w:eastAsia="ru-RU"/>
        </w:rPr>
      </w:pPr>
    </w:p>
    <w:p w14:paraId="07BA1E99" w14:textId="77777777" w:rsidR="0017680F" w:rsidRPr="0017680F" w:rsidRDefault="0017680F" w:rsidP="0017680F">
      <w:pPr>
        <w:widowControl w:val="0"/>
        <w:adjustRightInd w:val="0"/>
        <w:spacing w:after="0" w:line="240" w:lineRule="auto"/>
        <w:ind w:firstLine="567"/>
        <w:jc w:val="both"/>
        <w:outlineLvl w:val="1"/>
        <w:rPr>
          <w:rFonts w:ascii="Times New Roman" w:eastAsia="Times New Roman" w:hAnsi="Times New Roman"/>
          <w:b/>
          <w:sz w:val="24"/>
          <w:szCs w:val="24"/>
          <w:lang w:eastAsia="ru-RU"/>
        </w:rPr>
      </w:pPr>
      <w:bookmarkStart w:id="9" w:name="Par194"/>
      <w:bookmarkEnd w:id="9"/>
      <w:r w:rsidRPr="002A588E">
        <w:rPr>
          <w:rFonts w:ascii="Times New Roman" w:eastAsia="Times New Roman" w:hAnsi="Times New Roman"/>
          <w:b/>
          <w:sz w:val="24"/>
          <w:szCs w:val="24"/>
          <w:lang w:eastAsia="ru-RU"/>
        </w:rPr>
        <w:t>7. Заключительные положения</w:t>
      </w:r>
      <w:r>
        <w:rPr>
          <w:rFonts w:ascii="Times New Roman" w:eastAsia="Times New Roman" w:hAnsi="Times New Roman"/>
          <w:b/>
          <w:sz w:val="24"/>
          <w:szCs w:val="24"/>
          <w:lang w:eastAsia="ru-RU"/>
        </w:rPr>
        <w:t>.</w:t>
      </w:r>
    </w:p>
    <w:p w14:paraId="0A348869"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7.1. Расходы кандидатов и граждан, связанные с участием в конкурсе, осуществляются за счет их собственных средств.</w:t>
      </w:r>
    </w:p>
    <w:p w14:paraId="1C61D9CC" w14:textId="2E9C2FA4"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7.2. Документы кандидатов и граждан, не допущенных к участию в конкурсе, могут быть им возвращены по письменному заявлению в течение трех лет со дня завершения конкурса. До истечения указанного срока документы хранятся в архиве Совета  </w:t>
      </w:r>
      <w:r w:rsidRPr="002A588E">
        <w:rPr>
          <w:rFonts w:ascii="Times New Roman" w:eastAsia="Times New Roman" w:hAnsi="Times New Roman"/>
          <w:sz w:val="24"/>
          <w:szCs w:val="24"/>
          <w:lang w:eastAsia="ru-RU"/>
        </w:rPr>
        <w:t xml:space="preserve">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 после чего подлежат уничтожению</w:t>
      </w:r>
      <w:bookmarkStart w:id="10" w:name="Par204"/>
      <w:bookmarkEnd w:id="10"/>
      <w:r>
        <w:rPr>
          <w:rFonts w:ascii="Times New Roman" w:eastAsia="Times New Roman" w:hAnsi="Times New Roman"/>
          <w:sz w:val="24"/>
          <w:szCs w:val="24"/>
          <w:lang w:eastAsia="ru-RU"/>
        </w:rPr>
        <w:t>.</w:t>
      </w:r>
    </w:p>
    <w:p w14:paraId="70ED1CAE" w14:textId="77777777" w:rsidR="00840055" w:rsidRDefault="00840055" w:rsidP="0017680F">
      <w:pPr>
        <w:widowControl w:val="0"/>
        <w:adjustRightInd w:val="0"/>
        <w:spacing w:after="0" w:line="240" w:lineRule="auto"/>
        <w:ind w:firstLine="540"/>
        <w:jc w:val="both"/>
        <w:rPr>
          <w:rFonts w:ascii="Times New Roman" w:eastAsia="Times New Roman" w:hAnsi="Times New Roman"/>
          <w:sz w:val="24"/>
          <w:szCs w:val="24"/>
          <w:lang w:eastAsia="ru-RU"/>
        </w:rPr>
      </w:pPr>
    </w:p>
    <w:p w14:paraId="53723A8B" w14:textId="77777777" w:rsidR="00840055" w:rsidRDefault="00840055" w:rsidP="0017680F">
      <w:pPr>
        <w:widowControl w:val="0"/>
        <w:adjustRightInd w:val="0"/>
        <w:spacing w:after="0" w:line="240" w:lineRule="auto"/>
        <w:ind w:firstLine="540"/>
        <w:jc w:val="both"/>
        <w:rPr>
          <w:rFonts w:ascii="Times New Roman" w:eastAsia="Times New Roman" w:hAnsi="Times New Roman"/>
          <w:sz w:val="24"/>
          <w:szCs w:val="24"/>
          <w:lang w:eastAsia="ru-RU"/>
        </w:rPr>
      </w:pPr>
    </w:p>
    <w:p w14:paraId="68B54795" w14:textId="77777777" w:rsidR="00FA7472" w:rsidRDefault="00FA7472" w:rsidP="003012EF">
      <w:pPr>
        <w:widowControl w:val="0"/>
        <w:adjustRightInd w:val="0"/>
        <w:spacing w:after="0" w:line="240" w:lineRule="auto"/>
        <w:jc w:val="both"/>
        <w:rPr>
          <w:rFonts w:ascii="Times New Roman" w:eastAsia="Times New Roman" w:hAnsi="Times New Roman"/>
          <w:sz w:val="24"/>
          <w:szCs w:val="24"/>
          <w:lang w:eastAsia="ru-RU"/>
        </w:rPr>
      </w:pPr>
    </w:p>
    <w:p w14:paraId="34F10D8F" w14:textId="77777777" w:rsidR="00FA7472" w:rsidRDefault="00FA7472" w:rsidP="0017680F">
      <w:pPr>
        <w:widowControl w:val="0"/>
        <w:adjustRightInd w:val="0"/>
        <w:spacing w:after="0" w:line="240" w:lineRule="auto"/>
        <w:ind w:firstLine="540"/>
        <w:jc w:val="both"/>
        <w:rPr>
          <w:rFonts w:ascii="Times New Roman" w:eastAsia="Times New Roman" w:hAnsi="Times New Roman"/>
          <w:sz w:val="24"/>
          <w:szCs w:val="24"/>
          <w:lang w:eastAsia="ru-RU"/>
        </w:rPr>
      </w:pPr>
    </w:p>
    <w:p w14:paraId="159475F4" w14:textId="77777777" w:rsidR="00840055" w:rsidRDefault="00840055" w:rsidP="0017680F">
      <w:pPr>
        <w:widowControl w:val="0"/>
        <w:adjustRightInd w:val="0"/>
        <w:spacing w:after="0" w:line="240" w:lineRule="auto"/>
        <w:ind w:firstLine="540"/>
        <w:jc w:val="both"/>
        <w:rPr>
          <w:rFonts w:ascii="Times New Roman" w:eastAsia="Times New Roman" w:hAnsi="Times New Roman"/>
          <w:sz w:val="24"/>
          <w:szCs w:val="24"/>
          <w:lang w:eastAsia="ru-RU"/>
        </w:rPr>
      </w:pPr>
    </w:p>
    <w:p w14:paraId="7B7DBF45" w14:textId="77777777" w:rsidR="0017680F" w:rsidRDefault="0017680F" w:rsidP="0017680F">
      <w:pPr>
        <w:widowControl w:val="0"/>
        <w:adjustRightInd w:val="0"/>
        <w:spacing w:after="0" w:line="240" w:lineRule="auto"/>
        <w:ind w:firstLine="567"/>
        <w:jc w:val="right"/>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w:t>
      </w:r>
    </w:p>
    <w:p w14:paraId="221FABA9" w14:textId="77777777" w:rsidR="0017680F" w:rsidRDefault="0017680F" w:rsidP="0017680F">
      <w:pPr>
        <w:widowControl w:val="0"/>
        <w:adjustRightInd w:val="0"/>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Положению</w:t>
      </w:r>
    </w:p>
    <w:p w14:paraId="340933F5" w14:textId="77777777" w:rsidR="0017680F" w:rsidRDefault="0017680F" w:rsidP="0017680F">
      <w:pPr>
        <w:widowControl w:val="0"/>
        <w:adjustRightInd w:val="0"/>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 порядке проведения конкурса</w:t>
      </w:r>
    </w:p>
    <w:p w14:paraId="601B155E" w14:textId="77777777" w:rsidR="0017680F" w:rsidRDefault="0017680F" w:rsidP="0017680F">
      <w:pPr>
        <w:widowControl w:val="0"/>
        <w:adjustRightInd w:val="0"/>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на замещение должности</w:t>
      </w:r>
    </w:p>
    <w:p w14:paraId="0A0FAF69" w14:textId="7E4899C3" w:rsidR="0017680F" w:rsidRDefault="0017680F" w:rsidP="0017680F">
      <w:pPr>
        <w:widowControl w:val="0"/>
        <w:adjustRightInd w:val="0"/>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Главы администрации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w:t>
      </w:r>
    </w:p>
    <w:p w14:paraId="16C91714" w14:textId="77777777" w:rsidR="0017680F" w:rsidRDefault="0017680F" w:rsidP="0017680F">
      <w:pPr>
        <w:widowControl w:val="0"/>
        <w:adjustRightInd w:val="0"/>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сельского поселения</w:t>
      </w:r>
    </w:p>
    <w:p w14:paraId="3B871C21" w14:textId="77777777" w:rsidR="0017680F" w:rsidRDefault="0017680F" w:rsidP="0017680F">
      <w:pPr>
        <w:widowControl w:val="0"/>
        <w:adjustRightInd w:val="0"/>
        <w:spacing w:after="0" w:line="240" w:lineRule="auto"/>
        <w:ind w:firstLine="567"/>
        <w:jc w:val="right"/>
        <w:rPr>
          <w:rFonts w:ascii="Times New Roman" w:eastAsia="Times New Roman" w:hAnsi="Times New Roman"/>
          <w:sz w:val="28"/>
          <w:szCs w:val="28"/>
          <w:lang w:eastAsia="ru-RU"/>
        </w:rPr>
      </w:pPr>
    </w:p>
    <w:p w14:paraId="494EEADD" w14:textId="77777777" w:rsidR="0017680F" w:rsidRDefault="0017680F" w:rsidP="0017680F">
      <w:pPr>
        <w:widowControl w:val="0"/>
        <w:adjustRightInd w:val="0"/>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В конкурсную комиссию</w:t>
      </w:r>
    </w:p>
    <w:p w14:paraId="7395080F" w14:textId="77777777" w:rsidR="0017680F" w:rsidRDefault="0017680F" w:rsidP="0017680F">
      <w:pPr>
        <w:widowControl w:val="0"/>
        <w:adjustRightInd w:val="0"/>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 проведению конкурса</w:t>
      </w:r>
    </w:p>
    <w:p w14:paraId="3763173E" w14:textId="77777777" w:rsidR="0017680F" w:rsidRDefault="0017680F" w:rsidP="0017680F">
      <w:pPr>
        <w:widowControl w:val="0"/>
        <w:adjustRightInd w:val="0"/>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на замещение должности</w:t>
      </w:r>
    </w:p>
    <w:p w14:paraId="6F7F7FA9" w14:textId="26CA36FC" w:rsidR="0017680F" w:rsidRDefault="0017680F" w:rsidP="0017680F">
      <w:pPr>
        <w:widowControl w:val="0"/>
        <w:adjustRightInd w:val="0"/>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Главы администрации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w:t>
      </w:r>
    </w:p>
    <w:p w14:paraId="095163F2" w14:textId="77777777" w:rsidR="0017680F" w:rsidRDefault="0017680F" w:rsidP="0017680F">
      <w:pPr>
        <w:widowControl w:val="0"/>
        <w:adjustRightInd w:val="0"/>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сельского поселения </w:t>
      </w:r>
    </w:p>
    <w:p w14:paraId="1273DD9C" w14:textId="77777777" w:rsidR="0017680F" w:rsidRDefault="0017680F" w:rsidP="0017680F">
      <w:pPr>
        <w:widowControl w:val="0"/>
        <w:adjustRightInd w:val="0"/>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____________________________</w:t>
      </w:r>
    </w:p>
    <w:p w14:paraId="020960F9" w14:textId="77777777" w:rsidR="0017680F" w:rsidRDefault="0017680F" w:rsidP="0017680F">
      <w:pPr>
        <w:widowControl w:val="0"/>
        <w:adjustRightInd w:val="0"/>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(Ф.И.О., домашний адрес, телефон)</w:t>
      </w:r>
    </w:p>
    <w:p w14:paraId="3CD9E5E2" w14:textId="77777777" w:rsidR="007C32A8" w:rsidRDefault="007C32A8" w:rsidP="0017680F">
      <w:pPr>
        <w:widowControl w:val="0"/>
        <w:adjustRightInd w:val="0"/>
        <w:spacing w:after="0" w:line="240" w:lineRule="auto"/>
        <w:ind w:firstLine="567"/>
        <w:jc w:val="right"/>
        <w:rPr>
          <w:rFonts w:ascii="Times New Roman" w:eastAsia="Times New Roman" w:hAnsi="Times New Roman"/>
          <w:sz w:val="24"/>
          <w:szCs w:val="24"/>
          <w:lang w:eastAsia="ru-RU"/>
        </w:rPr>
      </w:pPr>
    </w:p>
    <w:p w14:paraId="0E54D624" w14:textId="77777777" w:rsidR="007C32A8" w:rsidRDefault="007C32A8" w:rsidP="0017680F">
      <w:pPr>
        <w:widowControl w:val="0"/>
        <w:adjustRightInd w:val="0"/>
        <w:spacing w:after="0" w:line="240" w:lineRule="auto"/>
        <w:ind w:firstLine="567"/>
        <w:jc w:val="right"/>
        <w:rPr>
          <w:rFonts w:ascii="Times New Roman" w:eastAsia="Times New Roman" w:hAnsi="Times New Roman"/>
          <w:sz w:val="24"/>
          <w:szCs w:val="24"/>
          <w:lang w:eastAsia="ru-RU"/>
        </w:rPr>
      </w:pPr>
    </w:p>
    <w:p w14:paraId="67A7CEAF" w14:textId="77777777" w:rsidR="0017680F" w:rsidRDefault="0017680F" w:rsidP="0017680F">
      <w:pPr>
        <w:widowControl w:val="0"/>
        <w:adjustRightInd w:val="0"/>
        <w:spacing w:after="0" w:line="240" w:lineRule="auto"/>
        <w:ind w:firstLine="567"/>
        <w:jc w:val="both"/>
        <w:rPr>
          <w:rFonts w:ascii="Times New Roman" w:eastAsia="Times New Roman" w:hAnsi="Times New Roman"/>
          <w:sz w:val="24"/>
          <w:szCs w:val="24"/>
          <w:lang w:eastAsia="ru-RU"/>
        </w:rPr>
      </w:pPr>
    </w:p>
    <w:p w14:paraId="2BB104D7" w14:textId="77777777" w:rsidR="0017680F" w:rsidRDefault="0017680F" w:rsidP="0017680F">
      <w:pPr>
        <w:widowControl w:val="0"/>
        <w:adjustRightInd w:val="0"/>
        <w:spacing w:after="0" w:line="240" w:lineRule="auto"/>
        <w:ind w:firstLine="567"/>
        <w:jc w:val="both"/>
        <w:rPr>
          <w:rFonts w:ascii="Times New Roman" w:eastAsia="Times New Roman" w:hAnsi="Times New Roman"/>
          <w:bCs/>
          <w:sz w:val="24"/>
          <w:szCs w:val="24"/>
          <w:lang w:eastAsia="ru-RU"/>
        </w:rPr>
      </w:pPr>
      <w:bookmarkStart w:id="11" w:name="Par217"/>
      <w:bookmarkEnd w:id="11"/>
      <w:r>
        <w:rPr>
          <w:rFonts w:ascii="Times New Roman" w:eastAsia="Times New Roman" w:hAnsi="Times New Roman"/>
          <w:bCs/>
          <w:sz w:val="24"/>
          <w:szCs w:val="24"/>
          <w:lang w:eastAsia="ru-RU"/>
        </w:rPr>
        <w:t xml:space="preserve">                                        ЗАЯВЛЕНИЕ</w:t>
      </w:r>
    </w:p>
    <w:p w14:paraId="411369D9" w14:textId="77777777" w:rsidR="0017680F" w:rsidRDefault="0017680F" w:rsidP="0017680F">
      <w:pPr>
        <w:widowControl w:val="0"/>
        <w:adjustRightInd w:val="0"/>
        <w:spacing w:after="0" w:line="240" w:lineRule="auto"/>
        <w:ind w:firstLine="567"/>
        <w:jc w:val="both"/>
        <w:rPr>
          <w:rFonts w:ascii="Times New Roman" w:eastAsia="Times New Roman" w:hAnsi="Times New Roman"/>
          <w:sz w:val="24"/>
          <w:szCs w:val="24"/>
          <w:lang w:eastAsia="ru-RU"/>
        </w:rPr>
      </w:pPr>
    </w:p>
    <w:p w14:paraId="20D07716" w14:textId="04336766"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Прошу принять мои документы для участия в конкурсе на замещение должности Главы администрации </w:t>
      </w:r>
      <w:proofErr w:type="spellStart"/>
      <w:r w:rsidR="00980940">
        <w:rPr>
          <w:rFonts w:ascii="Times New Roman" w:eastAsia="Times New Roman" w:hAnsi="Times New Roman"/>
          <w:sz w:val="24"/>
          <w:szCs w:val="24"/>
          <w:lang w:eastAsia="ru-RU"/>
        </w:rPr>
        <w:t>Койданского</w:t>
      </w:r>
      <w:proofErr w:type="spellEnd"/>
      <w:r>
        <w:rPr>
          <w:rFonts w:ascii="Times New Roman" w:eastAsia="Times New Roman" w:hAnsi="Times New Roman"/>
          <w:sz w:val="24"/>
          <w:szCs w:val="24"/>
          <w:lang w:eastAsia="ru-RU"/>
        </w:rPr>
        <w:t xml:space="preserve"> сельского поселения.</w:t>
      </w:r>
    </w:p>
    <w:p w14:paraId="787544E1"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Список прилагаемых документов:</w:t>
      </w:r>
    </w:p>
    <w:p w14:paraId="45E06D4A"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собственноручно заполненная и подписанная анкета с приложением фотографии;</w:t>
      </w:r>
    </w:p>
    <w:p w14:paraId="4DCD8BF8"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копия паспорта;</w:t>
      </w:r>
    </w:p>
    <w:p w14:paraId="617F8BFF"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копия документа(документов) о высш</w:t>
      </w:r>
      <w:r w:rsidR="004B011B">
        <w:rPr>
          <w:rFonts w:ascii="Times New Roman" w:eastAsia="Times New Roman" w:hAnsi="Times New Roman"/>
          <w:sz w:val="24"/>
          <w:szCs w:val="24"/>
          <w:lang w:eastAsia="ru-RU"/>
        </w:rPr>
        <w:t xml:space="preserve">ем профессиональном образовании не ниже </w:t>
      </w:r>
      <w:proofErr w:type="gramStart"/>
      <w:r w:rsidR="004B011B">
        <w:rPr>
          <w:rFonts w:ascii="Times New Roman" w:eastAsia="Times New Roman" w:hAnsi="Times New Roman"/>
          <w:sz w:val="24"/>
          <w:szCs w:val="24"/>
          <w:lang w:eastAsia="ru-RU"/>
        </w:rPr>
        <w:t>специалитета ,</w:t>
      </w:r>
      <w:proofErr w:type="gramEnd"/>
      <w:r w:rsidR="004B011B">
        <w:rPr>
          <w:rFonts w:ascii="Times New Roman" w:eastAsia="Times New Roman" w:hAnsi="Times New Roman"/>
          <w:sz w:val="24"/>
          <w:szCs w:val="24"/>
          <w:lang w:eastAsia="ru-RU"/>
        </w:rPr>
        <w:t xml:space="preserve"> магистратуры;</w:t>
      </w:r>
    </w:p>
    <w:p w14:paraId="752AACD8"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копия трудовой книжки и (или) сведения о трудовой деятельности,</w:t>
      </w:r>
      <w:r w:rsidRPr="00730840">
        <w:rPr>
          <w:color w:val="000000"/>
          <w:sz w:val="30"/>
          <w:szCs w:val="30"/>
          <w:shd w:val="clear" w:color="auto" w:fill="FFFFFF"/>
        </w:rPr>
        <w:t xml:space="preserve"> </w:t>
      </w:r>
      <w:r>
        <w:rPr>
          <w:rFonts w:ascii="Times New Roman" w:hAnsi="Times New Roman"/>
          <w:color w:val="000000"/>
          <w:sz w:val="24"/>
          <w:szCs w:val="24"/>
          <w:shd w:val="clear" w:color="auto" w:fill="FFFFFF"/>
        </w:rPr>
        <w:t>оформленный</w:t>
      </w:r>
      <w:r w:rsidRPr="00730840">
        <w:rPr>
          <w:rFonts w:ascii="Times New Roman" w:hAnsi="Times New Roman"/>
          <w:color w:val="000000"/>
          <w:sz w:val="24"/>
          <w:szCs w:val="24"/>
          <w:shd w:val="clear" w:color="auto" w:fill="FFFFFF"/>
        </w:rPr>
        <w:t xml:space="preserve"> в установленном законодательством </w:t>
      </w:r>
      <w:hyperlink r:id="rId20" w:anchor="dst2360" w:history="1">
        <w:r w:rsidRPr="00730840">
          <w:rPr>
            <w:rFonts w:ascii="Times New Roman" w:hAnsi="Times New Roman"/>
            <w:color w:val="1A0DAB"/>
            <w:sz w:val="24"/>
            <w:szCs w:val="24"/>
            <w:u w:val="single"/>
            <w:shd w:val="clear" w:color="auto" w:fill="FFFFFF"/>
          </w:rPr>
          <w:t>порядке</w:t>
        </w:r>
      </w:hyperlink>
      <w:r w:rsidRPr="00730840">
        <w:rPr>
          <w:rFonts w:ascii="Times New Roman" w:hAnsi="Times New Roman"/>
          <w:color w:val="000000"/>
          <w:sz w:val="24"/>
          <w:szCs w:val="24"/>
          <w:shd w:val="clear" w:color="auto" w:fill="FFFFFF"/>
        </w:rPr>
        <w:t>, за исключением случаев, когда трудовой договор (контракт) заключается впервые</w:t>
      </w:r>
      <w:r w:rsidRPr="00730840">
        <w:rPr>
          <w:color w:val="000000"/>
          <w:sz w:val="30"/>
          <w:szCs w:val="30"/>
          <w:shd w:val="clear" w:color="auto" w:fill="FFFFFF"/>
        </w:rPr>
        <w:t>;</w:t>
      </w:r>
    </w:p>
    <w:p w14:paraId="0135DA4D"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копия страхового свидетельства обязательного пенсионного страхования</w:t>
      </w:r>
      <w:r w:rsidRPr="00654E4E">
        <w:rPr>
          <w:rFonts w:ascii="Times New Roman" w:eastAsia="Times New Roman" w:hAnsi="Times New Roman"/>
          <w:sz w:val="24"/>
          <w:szCs w:val="24"/>
          <w:lang w:eastAsia="ru-RU"/>
        </w:rPr>
        <w:t xml:space="preserve"> или </w:t>
      </w:r>
      <w:proofErr w:type="gramStart"/>
      <w:r w:rsidRPr="00654E4E">
        <w:rPr>
          <w:rFonts w:ascii="Times New Roman" w:eastAsia="Times New Roman" w:hAnsi="Times New Roman"/>
          <w:sz w:val="24"/>
          <w:szCs w:val="24"/>
          <w:lang w:eastAsia="ru-RU"/>
        </w:rPr>
        <w:t>документ</w:t>
      </w:r>
      <w:proofErr w:type="gramEnd"/>
      <w:r w:rsidRPr="00654E4E">
        <w:rPr>
          <w:rFonts w:ascii="Times New Roman" w:eastAsia="Times New Roman" w:hAnsi="Times New Roman"/>
          <w:sz w:val="24"/>
          <w:szCs w:val="24"/>
          <w:lang w:eastAsia="ru-RU"/>
        </w:rPr>
        <w:t xml:space="preserve"> подтверждающий регистрацию в системе индивидуального учета;</w:t>
      </w:r>
    </w:p>
    <w:p w14:paraId="0A046AF5"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копия свидетельства о постановке физического лица на учет в налоговом органе по месту жительства на территории Российской Федерации;</w:t>
      </w:r>
    </w:p>
    <w:p w14:paraId="6687E835"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копия документа воинского учета - для граждан, пребывающих в запасе, и лиц, подлежащих призыву на военную службу;</w:t>
      </w:r>
    </w:p>
    <w:p w14:paraId="06E42F3B"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заключение медицинского учреждения об отсутствии (наличии) заболевания, препятствующего поступлению на муниципальную службу;</w:t>
      </w:r>
    </w:p>
    <w:p w14:paraId="7AF4B0DD" w14:textId="77777777" w:rsidR="007C32A8" w:rsidRDefault="007C32A8" w:rsidP="007C32A8">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сведения о своих доходах, полученных за календарный год, предшествующий году подачи документов на конкурс, об имуществе и обязательствах имущественного характера по состоянию на первое число месяца, предшествующего месяцу подачи документов на конкурс;</w:t>
      </w:r>
    </w:p>
    <w:p w14:paraId="1832049A" w14:textId="77777777" w:rsidR="007C32A8" w:rsidRDefault="007C32A8" w:rsidP="007C32A8">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 сведения о доходах своих супруги (супруга), полученных за календарный год, предшествующий году подачи документов на конкурс, сведения об их имуществе и обязательствах имущественного характера по состоянию на первое число месяца, предшествующего месяцу подачи документов на конкурс;</w:t>
      </w:r>
    </w:p>
    <w:p w14:paraId="51E7343A" w14:textId="77777777" w:rsidR="007C32A8" w:rsidRDefault="007C32A8" w:rsidP="007C32A8">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сведения о доходах своих несовершеннолетних детей, полученных за календарный год, предшествующий году подачи документов на конкурс, сведения об их имуществе и обязательствах имущественного характера по состоянию на первое число месяца, </w:t>
      </w:r>
      <w:r>
        <w:rPr>
          <w:rFonts w:ascii="Times New Roman" w:eastAsia="Times New Roman" w:hAnsi="Times New Roman"/>
          <w:sz w:val="24"/>
          <w:szCs w:val="24"/>
          <w:lang w:eastAsia="ru-RU"/>
        </w:rPr>
        <w:lastRenderedPageBreak/>
        <w:t>предшествующего месяцу подачи документов на конкурс;</w:t>
      </w:r>
    </w:p>
    <w:p w14:paraId="2DCB7C53" w14:textId="77777777" w:rsidR="007C32A8" w:rsidRDefault="0017680F" w:rsidP="004B011B">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7C32A8">
        <w:rPr>
          <w:rFonts w:ascii="Times New Roman" w:eastAsia="Times New Roman" w:hAnsi="Times New Roman"/>
          <w:sz w:val="24"/>
          <w:szCs w:val="24"/>
          <w:lang w:eastAsia="ru-RU"/>
        </w:rPr>
        <w:t>2</w:t>
      </w:r>
      <w:r>
        <w:rPr>
          <w:rFonts w:ascii="Times New Roman" w:eastAsia="Times New Roman" w:hAnsi="Times New Roman"/>
          <w:sz w:val="24"/>
          <w:szCs w:val="24"/>
          <w:lang w:eastAsia="ru-RU"/>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размещал общедоступную информацию, а также данные, позволяющие его идентифицировать, за три календарных года, предшествующих месяцу подачи документов на конкурс;</w:t>
      </w:r>
    </w:p>
    <w:p w14:paraId="726D3B2A"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7C32A8">
        <w:rPr>
          <w:rFonts w:ascii="Times New Roman" w:eastAsia="Times New Roman" w:hAnsi="Times New Roman"/>
          <w:sz w:val="24"/>
          <w:szCs w:val="24"/>
          <w:lang w:eastAsia="ru-RU"/>
        </w:rPr>
        <w:t>3</w:t>
      </w:r>
      <w:r>
        <w:rPr>
          <w:rFonts w:ascii="Times New Roman" w:eastAsia="Times New Roman" w:hAnsi="Times New Roman"/>
          <w:sz w:val="24"/>
          <w:szCs w:val="24"/>
          <w:lang w:eastAsia="ru-RU"/>
        </w:rPr>
        <w:t>) Справка о наличии (отсутствии) судимости</w:t>
      </w:r>
      <w:r w:rsidR="004B011B">
        <w:rPr>
          <w:rFonts w:ascii="Times New Roman" w:eastAsia="Times New Roman" w:hAnsi="Times New Roman"/>
          <w:sz w:val="24"/>
          <w:szCs w:val="24"/>
          <w:lang w:eastAsia="ru-RU"/>
        </w:rPr>
        <w:t>;</w:t>
      </w:r>
    </w:p>
    <w:p w14:paraId="6383B13E"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7C32A8">
        <w:rPr>
          <w:rFonts w:ascii="Times New Roman" w:eastAsia="Times New Roman" w:hAnsi="Times New Roman"/>
          <w:sz w:val="24"/>
          <w:szCs w:val="24"/>
          <w:lang w:eastAsia="ru-RU"/>
        </w:rPr>
        <w:t>4</w:t>
      </w:r>
      <w:r>
        <w:rPr>
          <w:rFonts w:ascii="Times New Roman" w:eastAsia="Times New Roman" w:hAnsi="Times New Roman"/>
          <w:sz w:val="24"/>
          <w:szCs w:val="24"/>
          <w:lang w:eastAsia="ru-RU"/>
        </w:rPr>
        <w:t>) иные документы _______________________________________</w:t>
      </w:r>
    </w:p>
    <w:p w14:paraId="4E338272" w14:textId="77777777" w:rsidR="0017680F" w:rsidRDefault="004B011B" w:rsidP="0017680F">
      <w:pPr>
        <w:widowControl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7680F">
        <w:rPr>
          <w:rFonts w:ascii="Times New Roman" w:eastAsia="Times New Roman" w:hAnsi="Times New Roman"/>
          <w:sz w:val="24"/>
          <w:szCs w:val="24"/>
          <w:lang w:eastAsia="ru-RU"/>
        </w:rPr>
        <w:t>(указать наименование документа)</w:t>
      </w:r>
    </w:p>
    <w:p w14:paraId="292030F9" w14:textId="77777777" w:rsidR="0017680F" w:rsidRDefault="0017680F" w:rsidP="0017680F">
      <w:pPr>
        <w:widowControl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Настоящим подтверждаю, что я дееспособен (дееспособна). 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согласен(на).</w:t>
      </w:r>
    </w:p>
    <w:p w14:paraId="530386F7" w14:textId="77777777" w:rsidR="0017680F" w:rsidRDefault="0017680F" w:rsidP="0017680F">
      <w:pPr>
        <w:widowControl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                             ________</w:t>
      </w:r>
    </w:p>
    <w:p w14:paraId="495D88A6" w14:textId="77777777" w:rsidR="00D931F5" w:rsidRPr="008F1C18" w:rsidRDefault="0017680F" w:rsidP="008F1C18">
      <w:pPr>
        <w:widowControl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gramStart"/>
      <w:r>
        <w:rPr>
          <w:rFonts w:ascii="Times New Roman" w:eastAsia="Times New Roman" w:hAnsi="Times New Roman"/>
          <w:sz w:val="24"/>
          <w:szCs w:val="24"/>
          <w:lang w:eastAsia="ru-RU"/>
        </w:rPr>
        <w:t xml:space="preserve">дата)   </w:t>
      </w:r>
      <w:proofErr w:type="gramEnd"/>
      <w:r>
        <w:rPr>
          <w:rFonts w:ascii="Times New Roman" w:eastAsia="Times New Roman" w:hAnsi="Times New Roman"/>
          <w:sz w:val="24"/>
          <w:szCs w:val="24"/>
          <w:lang w:eastAsia="ru-RU"/>
        </w:rPr>
        <w:t xml:space="preserve">                                   (подпись)</w:t>
      </w:r>
      <w:bookmarkStart w:id="12" w:name="Par241"/>
      <w:bookmarkEnd w:id="12"/>
    </w:p>
    <w:sectPr w:rsidR="00D931F5" w:rsidRPr="008F1C18" w:rsidSect="0017680F">
      <w:footerReference w:type="default" r:id="rId21"/>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E8EF5" w14:textId="77777777" w:rsidR="00E67269" w:rsidRDefault="00E67269" w:rsidP="00D82F13">
      <w:pPr>
        <w:spacing w:after="0" w:line="240" w:lineRule="auto"/>
      </w:pPr>
      <w:r>
        <w:separator/>
      </w:r>
    </w:p>
  </w:endnote>
  <w:endnote w:type="continuationSeparator" w:id="0">
    <w:p w14:paraId="0D2C0EA4" w14:textId="77777777" w:rsidR="00E67269" w:rsidRDefault="00E67269" w:rsidP="00D82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742338"/>
      <w:docPartObj>
        <w:docPartGallery w:val="Page Numbers (Bottom of Page)"/>
        <w:docPartUnique/>
      </w:docPartObj>
    </w:sdtPr>
    <w:sdtContent>
      <w:p w14:paraId="4FBDEBAB" w14:textId="57CD24E5" w:rsidR="00D82F13" w:rsidRDefault="00D82F13">
        <w:pPr>
          <w:pStyle w:val="ac"/>
          <w:jc w:val="center"/>
        </w:pPr>
        <w:r>
          <w:fldChar w:fldCharType="begin"/>
        </w:r>
        <w:r>
          <w:instrText>PAGE   \* MERGEFORMAT</w:instrText>
        </w:r>
        <w:r>
          <w:fldChar w:fldCharType="separate"/>
        </w:r>
        <w:r>
          <w:t>2</w:t>
        </w:r>
        <w:r>
          <w:fldChar w:fldCharType="end"/>
        </w:r>
      </w:p>
    </w:sdtContent>
  </w:sdt>
  <w:p w14:paraId="20353556" w14:textId="77777777" w:rsidR="00D82F13" w:rsidRDefault="00D82F1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70291" w14:textId="77777777" w:rsidR="00E67269" w:rsidRDefault="00E67269" w:rsidP="00D82F13">
      <w:pPr>
        <w:spacing w:after="0" w:line="240" w:lineRule="auto"/>
      </w:pPr>
      <w:r>
        <w:separator/>
      </w:r>
    </w:p>
  </w:footnote>
  <w:footnote w:type="continuationSeparator" w:id="0">
    <w:p w14:paraId="1B7AC651" w14:textId="77777777" w:rsidR="00E67269" w:rsidRDefault="00E67269" w:rsidP="00D82F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B3725"/>
    <w:multiLevelType w:val="hybridMultilevel"/>
    <w:tmpl w:val="7512B37A"/>
    <w:lvl w:ilvl="0" w:tplc="4106E5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55317174"/>
    <w:multiLevelType w:val="hybridMultilevel"/>
    <w:tmpl w:val="7512B37A"/>
    <w:lvl w:ilvl="0" w:tplc="4106E5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21054937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6588417">
    <w:abstractNumId w:val="0"/>
  </w:num>
  <w:num w:numId="3" w16cid:durableId="811872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34"/>
    <w:rsid w:val="00003BBB"/>
    <w:rsid w:val="00005E10"/>
    <w:rsid w:val="00007B7A"/>
    <w:rsid w:val="00015F86"/>
    <w:rsid w:val="000205BC"/>
    <w:rsid w:val="00021330"/>
    <w:rsid w:val="000311B7"/>
    <w:rsid w:val="000409D3"/>
    <w:rsid w:val="000458C0"/>
    <w:rsid w:val="00060C9A"/>
    <w:rsid w:val="00062C49"/>
    <w:rsid w:val="0007597D"/>
    <w:rsid w:val="00090D1C"/>
    <w:rsid w:val="0009312A"/>
    <w:rsid w:val="000C08CF"/>
    <w:rsid w:val="000C09E3"/>
    <w:rsid w:val="000C7474"/>
    <w:rsid w:val="000C75CB"/>
    <w:rsid w:val="000D3F8A"/>
    <w:rsid w:val="000D7A8A"/>
    <w:rsid w:val="000F08CC"/>
    <w:rsid w:val="000F39BD"/>
    <w:rsid w:val="000F3AD7"/>
    <w:rsid w:val="000F68FD"/>
    <w:rsid w:val="00100264"/>
    <w:rsid w:val="00101C58"/>
    <w:rsid w:val="00102875"/>
    <w:rsid w:val="0010361B"/>
    <w:rsid w:val="001048A4"/>
    <w:rsid w:val="00114043"/>
    <w:rsid w:val="00125CCF"/>
    <w:rsid w:val="001276CB"/>
    <w:rsid w:val="00157CEA"/>
    <w:rsid w:val="00165DE0"/>
    <w:rsid w:val="001674AF"/>
    <w:rsid w:val="0017680F"/>
    <w:rsid w:val="001819C5"/>
    <w:rsid w:val="0018751B"/>
    <w:rsid w:val="001A618C"/>
    <w:rsid w:val="001B0F8E"/>
    <w:rsid w:val="001C37F2"/>
    <w:rsid w:val="001C7558"/>
    <w:rsid w:val="001D4A5B"/>
    <w:rsid w:val="001D750A"/>
    <w:rsid w:val="001F5F5B"/>
    <w:rsid w:val="002036ED"/>
    <w:rsid w:val="002075AD"/>
    <w:rsid w:val="00214711"/>
    <w:rsid w:val="002350D1"/>
    <w:rsid w:val="002362D8"/>
    <w:rsid w:val="00254DD7"/>
    <w:rsid w:val="00267D17"/>
    <w:rsid w:val="0028521D"/>
    <w:rsid w:val="00286892"/>
    <w:rsid w:val="002924F8"/>
    <w:rsid w:val="00294CD0"/>
    <w:rsid w:val="0029600B"/>
    <w:rsid w:val="00296F85"/>
    <w:rsid w:val="002A588E"/>
    <w:rsid w:val="002C2461"/>
    <w:rsid w:val="002E1307"/>
    <w:rsid w:val="002F1F8A"/>
    <w:rsid w:val="003012EF"/>
    <w:rsid w:val="003019FD"/>
    <w:rsid w:val="00332340"/>
    <w:rsid w:val="00333924"/>
    <w:rsid w:val="0034470D"/>
    <w:rsid w:val="00345A80"/>
    <w:rsid w:val="0035571B"/>
    <w:rsid w:val="0036590B"/>
    <w:rsid w:val="00370351"/>
    <w:rsid w:val="00376947"/>
    <w:rsid w:val="00376F40"/>
    <w:rsid w:val="003957A7"/>
    <w:rsid w:val="0039593E"/>
    <w:rsid w:val="003A35C5"/>
    <w:rsid w:val="003A606F"/>
    <w:rsid w:val="003F0F5C"/>
    <w:rsid w:val="003F6438"/>
    <w:rsid w:val="00401F8D"/>
    <w:rsid w:val="004028EF"/>
    <w:rsid w:val="00417ADD"/>
    <w:rsid w:val="00422333"/>
    <w:rsid w:val="00454750"/>
    <w:rsid w:val="00464101"/>
    <w:rsid w:val="00464396"/>
    <w:rsid w:val="00475292"/>
    <w:rsid w:val="0049644B"/>
    <w:rsid w:val="004B011B"/>
    <w:rsid w:val="004B1338"/>
    <w:rsid w:val="004C0996"/>
    <w:rsid w:val="004D39F3"/>
    <w:rsid w:val="004E235B"/>
    <w:rsid w:val="004F0E11"/>
    <w:rsid w:val="00502ED5"/>
    <w:rsid w:val="005155F2"/>
    <w:rsid w:val="00515C87"/>
    <w:rsid w:val="00532A53"/>
    <w:rsid w:val="0054017F"/>
    <w:rsid w:val="0057648D"/>
    <w:rsid w:val="005A1834"/>
    <w:rsid w:val="005A1D54"/>
    <w:rsid w:val="005D40AE"/>
    <w:rsid w:val="005D4F42"/>
    <w:rsid w:val="005D7EAB"/>
    <w:rsid w:val="006008C1"/>
    <w:rsid w:val="00611D67"/>
    <w:rsid w:val="0061419E"/>
    <w:rsid w:val="00620E1F"/>
    <w:rsid w:val="00622890"/>
    <w:rsid w:val="006249ED"/>
    <w:rsid w:val="00626901"/>
    <w:rsid w:val="006269E4"/>
    <w:rsid w:val="00627B06"/>
    <w:rsid w:val="00631F1D"/>
    <w:rsid w:val="0063658A"/>
    <w:rsid w:val="00646432"/>
    <w:rsid w:val="006512F5"/>
    <w:rsid w:val="00660207"/>
    <w:rsid w:val="006664F8"/>
    <w:rsid w:val="00695075"/>
    <w:rsid w:val="006A5AED"/>
    <w:rsid w:val="006C2ED6"/>
    <w:rsid w:val="006D7950"/>
    <w:rsid w:val="006F6186"/>
    <w:rsid w:val="00706004"/>
    <w:rsid w:val="007213C8"/>
    <w:rsid w:val="00726C98"/>
    <w:rsid w:val="00742A3A"/>
    <w:rsid w:val="00753398"/>
    <w:rsid w:val="00770800"/>
    <w:rsid w:val="00786C2D"/>
    <w:rsid w:val="00786DE2"/>
    <w:rsid w:val="00791E39"/>
    <w:rsid w:val="007A02F9"/>
    <w:rsid w:val="007A7D34"/>
    <w:rsid w:val="007B0576"/>
    <w:rsid w:val="007C32A8"/>
    <w:rsid w:val="007E2A13"/>
    <w:rsid w:val="00812FD6"/>
    <w:rsid w:val="00816FA1"/>
    <w:rsid w:val="008200BB"/>
    <w:rsid w:val="0082023B"/>
    <w:rsid w:val="0082393D"/>
    <w:rsid w:val="00823B99"/>
    <w:rsid w:val="00830524"/>
    <w:rsid w:val="00837F9A"/>
    <w:rsid w:val="00840055"/>
    <w:rsid w:val="00842C15"/>
    <w:rsid w:val="0084349E"/>
    <w:rsid w:val="00880879"/>
    <w:rsid w:val="00887A8E"/>
    <w:rsid w:val="0089186E"/>
    <w:rsid w:val="008A7C00"/>
    <w:rsid w:val="008A7FFB"/>
    <w:rsid w:val="008B2373"/>
    <w:rsid w:val="008B2C8B"/>
    <w:rsid w:val="008B4C16"/>
    <w:rsid w:val="008C5B1C"/>
    <w:rsid w:val="008F1066"/>
    <w:rsid w:val="008F1BE1"/>
    <w:rsid w:val="008F1C18"/>
    <w:rsid w:val="00905463"/>
    <w:rsid w:val="009107A2"/>
    <w:rsid w:val="00913BF6"/>
    <w:rsid w:val="00916428"/>
    <w:rsid w:val="00917FF8"/>
    <w:rsid w:val="00922920"/>
    <w:rsid w:val="00935AE2"/>
    <w:rsid w:val="0094012D"/>
    <w:rsid w:val="00945699"/>
    <w:rsid w:val="009514C6"/>
    <w:rsid w:val="009537EB"/>
    <w:rsid w:val="009568DA"/>
    <w:rsid w:val="009659A1"/>
    <w:rsid w:val="009661BB"/>
    <w:rsid w:val="00976131"/>
    <w:rsid w:val="00980940"/>
    <w:rsid w:val="00997CAF"/>
    <w:rsid w:val="00997D4D"/>
    <w:rsid w:val="009A1538"/>
    <w:rsid w:val="009A419A"/>
    <w:rsid w:val="009A5F8C"/>
    <w:rsid w:val="009A71DA"/>
    <w:rsid w:val="009E5035"/>
    <w:rsid w:val="009F2524"/>
    <w:rsid w:val="00A01315"/>
    <w:rsid w:val="00A03654"/>
    <w:rsid w:val="00A0477A"/>
    <w:rsid w:val="00A151DE"/>
    <w:rsid w:val="00A51CCC"/>
    <w:rsid w:val="00A53E99"/>
    <w:rsid w:val="00A56B4A"/>
    <w:rsid w:val="00A57D04"/>
    <w:rsid w:val="00A62180"/>
    <w:rsid w:val="00A712C5"/>
    <w:rsid w:val="00A8212A"/>
    <w:rsid w:val="00A948E6"/>
    <w:rsid w:val="00AA0D06"/>
    <w:rsid w:val="00AA3BD5"/>
    <w:rsid w:val="00AB30FA"/>
    <w:rsid w:val="00AC372C"/>
    <w:rsid w:val="00AC416F"/>
    <w:rsid w:val="00AD248B"/>
    <w:rsid w:val="00AD3C42"/>
    <w:rsid w:val="00B14979"/>
    <w:rsid w:val="00B16A8B"/>
    <w:rsid w:val="00B30D20"/>
    <w:rsid w:val="00B64BBA"/>
    <w:rsid w:val="00B7219D"/>
    <w:rsid w:val="00B76EB7"/>
    <w:rsid w:val="00B77F72"/>
    <w:rsid w:val="00B8118D"/>
    <w:rsid w:val="00B829B1"/>
    <w:rsid w:val="00B91206"/>
    <w:rsid w:val="00BC087A"/>
    <w:rsid w:val="00BD52C3"/>
    <w:rsid w:val="00BE1375"/>
    <w:rsid w:val="00C04CE5"/>
    <w:rsid w:val="00C07DCE"/>
    <w:rsid w:val="00C16B1B"/>
    <w:rsid w:val="00C27C15"/>
    <w:rsid w:val="00C516AE"/>
    <w:rsid w:val="00C52661"/>
    <w:rsid w:val="00C53B26"/>
    <w:rsid w:val="00C64200"/>
    <w:rsid w:val="00C7534D"/>
    <w:rsid w:val="00C86238"/>
    <w:rsid w:val="00CB25AC"/>
    <w:rsid w:val="00CC6BA8"/>
    <w:rsid w:val="00CD5643"/>
    <w:rsid w:val="00CD6203"/>
    <w:rsid w:val="00CE2293"/>
    <w:rsid w:val="00CF5FE3"/>
    <w:rsid w:val="00D339C9"/>
    <w:rsid w:val="00D37C46"/>
    <w:rsid w:val="00D4400A"/>
    <w:rsid w:val="00D45299"/>
    <w:rsid w:val="00D623F7"/>
    <w:rsid w:val="00D67B4D"/>
    <w:rsid w:val="00D82F13"/>
    <w:rsid w:val="00D87C71"/>
    <w:rsid w:val="00D931F5"/>
    <w:rsid w:val="00DA38B4"/>
    <w:rsid w:val="00DA5745"/>
    <w:rsid w:val="00DA6DD1"/>
    <w:rsid w:val="00DB1A91"/>
    <w:rsid w:val="00DC4089"/>
    <w:rsid w:val="00DC65A4"/>
    <w:rsid w:val="00DE4CD1"/>
    <w:rsid w:val="00DE5545"/>
    <w:rsid w:val="00DF456E"/>
    <w:rsid w:val="00E053E0"/>
    <w:rsid w:val="00E069AF"/>
    <w:rsid w:val="00E17058"/>
    <w:rsid w:val="00E2010A"/>
    <w:rsid w:val="00E25DCB"/>
    <w:rsid w:val="00E272D6"/>
    <w:rsid w:val="00E32748"/>
    <w:rsid w:val="00E327F7"/>
    <w:rsid w:val="00E36765"/>
    <w:rsid w:val="00E4202D"/>
    <w:rsid w:val="00E62D8A"/>
    <w:rsid w:val="00E67269"/>
    <w:rsid w:val="00EA7B56"/>
    <w:rsid w:val="00ED593D"/>
    <w:rsid w:val="00F04874"/>
    <w:rsid w:val="00F0542B"/>
    <w:rsid w:val="00F16FDC"/>
    <w:rsid w:val="00F17F5F"/>
    <w:rsid w:val="00F2473D"/>
    <w:rsid w:val="00F257CD"/>
    <w:rsid w:val="00F41076"/>
    <w:rsid w:val="00F47083"/>
    <w:rsid w:val="00F562E5"/>
    <w:rsid w:val="00F728EB"/>
    <w:rsid w:val="00F83464"/>
    <w:rsid w:val="00F84BCB"/>
    <w:rsid w:val="00F871F1"/>
    <w:rsid w:val="00F87A39"/>
    <w:rsid w:val="00F87B48"/>
    <w:rsid w:val="00F92EC9"/>
    <w:rsid w:val="00F945D9"/>
    <w:rsid w:val="00FA2A67"/>
    <w:rsid w:val="00FA7472"/>
    <w:rsid w:val="00FB02AC"/>
    <w:rsid w:val="00FB7D2B"/>
    <w:rsid w:val="00FC6DDD"/>
    <w:rsid w:val="00FD5064"/>
    <w:rsid w:val="00FE177E"/>
    <w:rsid w:val="00FE46DC"/>
    <w:rsid w:val="00FE5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5CAC6"/>
  <w15:docId w15:val="{6D5D6137-6C3D-4391-A133-2DDC8057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064"/>
    <w:pPr>
      <w:spacing w:after="200" w:line="276" w:lineRule="auto"/>
    </w:pPr>
    <w:rPr>
      <w:rFonts w:ascii="Calibri" w:eastAsia="Calibri" w:hAnsi="Calibri"/>
      <w:sz w:val="22"/>
      <w:szCs w:val="22"/>
    </w:rPr>
  </w:style>
  <w:style w:type="paragraph" w:styleId="1">
    <w:name w:val="heading 1"/>
    <w:basedOn w:val="a"/>
    <w:next w:val="a"/>
    <w:link w:val="10"/>
    <w:qFormat/>
    <w:rsid w:val="00475292"/>
    <w:pPr>
      <w:keepNext/>
      <w:outlineLvl w:val="0"/>
    </w:pPr>
    <w:rPr>
      <w:sz w:val="28"/>
      <w:szCs w:val="28"/>
    </w:rPr>
  </w:style>
  <w:style w:type="paragraph" w:styleId="3">
    <w:name w:val="heading 3"/>
    <w:basedOn w:val="a"/>
    <w:next w:val="a"/>
    <w:link w:val="30"/>
    <w:qFormat/>
    <w:rsid w:val="00475292"/>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47529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5292"/>
    <w:rPr>
      <w:sz w:val="28"/>
      <w:szCs w:val="28"/>
      <w:lang w:eastAsia="ru-RU"/>
    </w:rPr>
  </w:style>
  <w:style w:type="character" w:customStyle="1" w:styleId="30">
    <w:name w:val="Заголовок 3 Знак"/>
    <w:basedOn w:val="a0"/>
    <w:link w:val="3"/>
    <w:rsid w:val="00475292"/>
    <w:rPr>
      <w:rFonts w:ascii="Arial" w:hAnsi="Arial" w:cs="Arial"/>
      <w:b/>
      <w:bCs/>
      <w:sz w:val="26"/>
      <w:szCs w:val="26"/>
      <w:lang w:eastAsia="ru-RU"/>
    </w:rPr>
  </w:style>
  <w:style w:type="character" w:customStyle="1" w:styleId="40">
    <w:name w:val="Заголовок 4 Знак"/>
    <w:link w:val="4"/>
    <w:semiHidden/>
    <w:rsid w:val="00475292"/>
    <w:rPr>
      <w:rFonts w:ascii="Calibri" w:hAnsi="Calibri"/>
      <w:b/>
      <w:bCs/>
      <w:sz w:val="28"/>
      <w:szCs w:val="28"/>
    </w:rPr>
  </w:style>
  <w:style w:type="character" w:styleId="a3">
    <w:name w:val="Strong"/>
    <w:qFormat/>
    <w:rsid w:val="00475292"/>
    <w:rPr>
      <w:b/>
      <w:bCs/>
    </w:rPr>
  </w:style>
  <w:style w:type="paragraph" w:styleId="a4">
    <w:name w:val="No Spacing"/>
    <w:basedOn w:val="a"/>
    <w:link w:val="a5"/>
    <w:qFormat/>
    <w:rsid w:val="00475292"/>
    <w:rPr>
      <w:rFonts w:ascii="Cambria" w:hAnsi="Cambria"/>
      <w:sz w:val="20"/>
      <w:szCs w:val="20"/>
      <w:lang w:val="en-US" w:eastAsia="x-none"/>
    </w:rPr>
  </w:style>
  <w:style w:type="character" w:customStyle="1" w:styleId="a5">
    <w:name w:val="Без интервала Знак"/>
    <w:link w:val="a4"/>
    <w:locked/>
    <w:rsid w:val="00475292"/>
    <w:rPr>
      <w:rFonts w:ascii="Cambria" w:hAnsi="Cambria"/>
      <w:lang w:val="en-US" w:eastAsia="x-none"/>
    </w:rPr>
  </w:style>
  <w:style w:type="character" w:styleId="a6">
    <w:name w:val="Hyperlink"/>
    <w:basedOn w:val="a0"/>
    <w:uiPriority w:val="99"/>
    <w:semiHidden/>
    <w:unhideWhenUsed/>
    <w:rsid w:val="00FD5064"/>
    <w:rPr>
      <w:strike w:val="0"/>
      <w:dstrike w:val="0"/>
      <w:color w:val="0000FF"/>
      <w:u w:val="none"/>
      <w:effect w:val="none"/>
    </w:rPr>
  </w:style>
  <w:style w:type="paragraph" w:styleId="a7">
    <w:name w:val="List Paragraph"/>
    <w:basedOn w:val="a"/>
    <w:uiPriority w:val="34"/>
    <w:qFormat/>
    <w:rsid w:val="00FD5064"/>
    <w:pPr>
      <w:ind w:left="720"/>
      <w:contextualSpacing/>
    </w:pPr>
  </w:style>
  <w:style w:type="paragraph" w:styleId="a8">
    <w:name w:val="Balloon Text"/>
    <w:basedOn w:val="a"/>
    <w:link w:val="a9"/>
    <w:uiPriority w:val="99"/>
    <w:semiHidden/>
    <w:unhideWhenUsed/>
    <w:rsid w:val="003A35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35C5"/>
    <w:rPr>
      <w:rFonts w:ascii="Tahoma" w:eastAsia="Calibri" w:hAnsi="Tahoma" w:cs="Tahoma"/>
      <w:sz w:val="16"/>
      <w:szCs w:val="16"/>
    </w:rPr>
  </w:style>
  <w:style w:type="paragraph" w:styleId="aa">
    <w:name w:val="header"/>
    <w:basedOn w:val="a"/>
    <w:link w:val="ab"/>
    <w:uiPriority w:val="99"/>
    <w:unhideWhenUsed/>
    <w:rsid w:val="00D82F1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82F13"/>
    <w:rPr>
      <w:rFonts w:ascii="Calibri" w:eastAsia="Calibri" w:hAnsi="Calibri"/>
      <w:sz w:val="22"/>
      <w:szCs w:val="22"/>
    </w:rPr>
  </w:style>
  <w:style w:type="paragraph" w:styleId="ac">
    <w:name w:val="footer"/>
    <w:basedOn w:val="a"/>
    <w:link w:val="ad"/>
    <w:uiPriority w:val="99"/>
    <w:unhideWhenUsed/>
    <w:rsid w:val="00D82F1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82F13"/>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1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2110852458298D6E283A5C404599BA9382EEB7296CA99B890E731374hEYFH" TargetMode="External"/><Relationship Id="rId13" Type="http://schemas.openxmlformats.org/officeDocument/2006/relationships/hyperlink" Target="consultantplus://offline/ref=292110852458298D6E283A5C404599BA9383E2BA2C6FA99B890E731374hEYFH" TargetMode="External"/><Relationship Id="rId18" Type="http://schemas.openxmlformats.org/officeDocument/2006/relationships/hyperlink" Target="file:///C:\Documents%20and%20Settings\&#1054;&#1083;&#1100;&#1075;&#1072;%20&#1053;&#1080;&#1082;&#1086;&#1083;&#1072;&#1077;&#1074;&#1085;&#1072;\Local%20Settings\Temp\tmpE976.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Documents%20and%20Settings\&#1054;&#1083;&#1100;&#1075;&#1072;%20&#1053;&#1080;&#1082;&#1086;&#1083;&#1072;&#1077;&#1074;&#1085;&#1072;\Local%20Settings\Temp\tmpE976.html" TargetMode="External"/><Relationship Id="rId17" Type="http://schemas.openxmlformats.org/officeDocument/2006/relationships/hyperlink" Target="https://www.consultant.ru/document/cons_doc_LAW_422040/b0bc8a27e8a04c890f2f9c995f4c966a8894470e/" TargetMode="External"/><Relationship Id="rId2" Type="http://schemas.openxmlformats.org/officeDocument/2006/relationships/numbering" Target="numbering.xml"/><Relationship Id="rId16" Type="http://schemas.openxmlformats.org/officeDocument/2006/relationships/hyperlink" Target="consultantplus://offline/ref=292110852458298D6E283A5C404599BA9586E2BC2C64F49181577F11h7Y3H" TargetMode="External"/><Relationship Id="rId20" Type="http://schemas.openxmlformats.org/officeDocument/2006/relationships/hyperlink" Target="https://www.consultant.ru/document/cons_doc_LAW_422040/b0bc8a27e8a04c890f2f9c995f4c966a8894470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2110852458298D6E2824515629C5B0908CB4B22069A4CFDE0C22467AEAE4h3Y2H" TargetMode="External"/><Relationship Id="rId5" Type="http://schemas.openxmlformats.org/officeDocument/2006/relationships/webSettings" Target="webSettings.xml"/><Relationship Id="rId15" Type="http://schemas.openxmlformats.org/officeDocument/2006/relationships/hyperlink" Target="file:///C:\Documents%20and%20Settings\&#1054;&#1083;&#1100;&#1075;&#1072;%20&#1053;&#1080;&#1082;&#1086;&#1083;&#1072;&#1077;&#1074;&#1085;&#1072;\Local%20Settings\Temp\tmpE976.html" TargetMode="External"/><Relationship Id="rId23" Type="http://schemas.openxmlformats.org/officeDocument/2006/relationships/theme" Target="theme/theme1.xml"/><Relationship Id="rId10" Type="http://schemas.openxmlformats.org/officeDocument/2006/relationships/hyperlink" Target="consultantplus://offline/ref=292110852458298D6E2824515629C5B0908CB4B22F6DA0CADE0C22467AEAE4h3Y2H" TargetMode="External"/><Relationship Id="rId19" Type="http://schemas.openxmlformats.org/officeDocument/2006/relationships/hyperlink" Target="consultantplus://offline/ref=292110852458298D6E283A5C404599BA9383E2BA2C6FA99B890E731374EFEC6248907344EC229392hFY7H" TargetMode="External"/><Relationship Id="rId4" Type="http://schemas.openxmlformats.org/officeDocument/2006/relationships/settings" Target="settings.xml"/><Relationship Id="rId9" Type="http://schemas.openxmlformats.org/officeDocument/2006/relationships/hyperlink" Target="consultantplus://offline/ref=292110852458298D6E283A5C404599BA9383E2BA2C6FA99B890E731374hEYFH" TargetMode="External"/><Relationship Id="rId14" Type="http://schemas.openxmlformats.org/officeDocument/2006/relationships/hyperlink" Target="consultantplus://offline/ref=292110852458298D6E2824515629C5B0908CB4B22F6DA0CADE0C22467AEAE4h3Y2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7790E-A9D4-4C73-BCD5-B152FCB4F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5138</Words>
  <Characters>29290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dc:creator>
  <cp:lastModifiedBy>koidan09@outlook.com</cp:lastModifiedBy>
  <cp:revision>7</cp:revision>
  <cp:lastPrinted>2023-09-29T10:11:00Z</cp:lastPrinted>
  <dcterms:created xsi:type="dcterms:W3CDTF">2023-09-25T11:20:00Z</dcterms:created>
  <dcterms:modified xsi:type="dcterms:W3CDTF">2023-09-29T11:37:00Z</dcterms:modified>
</cp:coreProperties>
</file>